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229"/>
        <w:rPr>
          <w:rFonts w:ascii="Times New Roman"/>
          <w:b w:val="0"/>
          <w:u w:val="none"/>
        </w:rPr>
      </w:pPr>
    </w:p>
    <w:p>
      <w:pPr>
        <w:pStyle w:val="BodyText"/>
        <w:ind w:left="270"/>
        <w:rPr>
          <w:u w:val="none"/>
        </w:rPr>
      </w:pPr>
      <w:r>
        <w:rPr>
          <w:u w:val="single"/>
        </w:rPr>
        <w:t>APPLICATION</w:t>
      </w:r>
      <w:r>
        <w:rPr>
          <w:spacing w:val="-8"/>
          <w:u w:val="single"/>
        </w:rPr>
        <w:t> </w:t>
      </w:r>
      <w:r>
        <w:rPr>
          <w:u w:val="single"/>
        </w:rPr>
        <w:t>FOR</w:t>
      </w:r>
      <w:r>
        <w:rPr>
          <w:spacing w:val="-8"/>
          <w:u w:val="single"/>
        </w:rPr>
        <w:t> </w:t>
      </w:r>
      <w:r>
        <w:rPr>
          <w:u w:val="single"/>
        </w:rPr>
        <w:t>NORTH</w:t>
      </w:r>
      <w:r>
        <w:rPr>
          <w:spacing w:val="-8"/>
          <w:u w:val="single"/>
        </w:rPr>
        <w:t> </w:t>
      </w:r>
      <w:r>
        <w:rPr>
          <w:u w:val="single"/>
        </w:rPr>
        <w:t>WEST</w:t>
      </w:r>
      <w:r>
        <w:rPr>
          <w:spacing w:val="-7"/>
          <w:u w:val="single"/>
        </w:rPr>
        <w:t> </w:t>
      </w:r>
      <w:r>
        <w:rPr>
          <w:u w:val="single"/>
        </w:rPr>
        <w:t>CANCER</w:t>
      </w:r>
      <w:r>
        <w:rPr>
          <w:spacing w:val="-7"/>
          <w:u w:val="single"/>
        </w:rPr>
        <w:t> </w:t>
      </w:r>
      <w:r>
        <w:rPr>
          <w:u w:val="single"/>
        </w:rPr>
        <w:t>RESEARCH</w:t>
      </w:r>
      <w:r>
        <w:rPr>
          <w:spacing w:val="-8"/>
          <w:u w:val="single"/>
        </w:rPr>
        <w:t> </w:t>
      </w:r>
      <w:r>
        <w:rPr>
          <w:u w:val="single"/>
        </w:rPr>
        <w:t>PROJECT</w:t>
      </w:r>
      <w:r>
        <w:rPr>
          <w:spacing w:val="-7"/>
          <w:u w:val="single"/>
        </w:rPr>
        <w:t> </w:t>
      </w:r>
      <w:r>
        <w:rPr>
          <w:u w:val="single"/>
        </w:rPr>
        <w:t>GRANT</w:t>
      </w:r>
      <w:r>
        <w:rPr>
          <w:spacing w:val="-3"/>
          <w:u w:val="single"/>
        </w:rPr>
        <w:t> </w:t>
      </w:r>
      <w:r>
        <w:rPr>
          <w:u w:val="single"/>
        </w:rPr>
        <w:t>–</w:t>
      </w:r>
      <w:r>
        <w:rPr>
          <w:spacing w:val="-6"/>
          <w:u w:val="single"/>
        </w:rPr>
        <w:t> </w:t>
      </w:r>
      <w:r>
        <w:rPr>
          <w:u w:val="single"/>
        </w:rPr>
        <w:t>APPENDIX</w:t>
      </w:r>
      <w:r>
        <w:rPr>
          <w:spacing w:val="-8"/>
          <w:u w:val="single"/>
        </w:rPr>
        <w:t> </w:t>
      </w:r>
      <w:r>
        <w:rPr>
          <w:spacing w:val="-10"/>
          <w:u w:val="single"/>
        </w:rPr>
        <w:t>A</w:t>
      </w:r>
    </w:p>
    <w:p>
      <w:pPr>
        <w:spacing w:line="240" w:lineRule="auto" w:before="1" w:after="0"/>
        <w:rPr>
          <w:b/>
          <w:sz w:val="20"/>
        </w:rPr>
      </w:pPr>
    </w:p>
    <w:tbl>
      <w:tblPr>
        <w:tblW w:w="0" w:type="auto"/>
        <w:jc w:val="left"/>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18"/>
      </w:tblGrid>
      <w:tr>
        <w:trPr>
          <w:trHeight w:val="2071" w:hRule="atLeast"/>
        </w:trPr>
        <w:tc>
          <w:tcPr>
            <w:tcW w:w="9018" w:type="dxa"/>
            <w:shd w:val="clear" w:color="auto" w:fill="D9D9D9"/>
          </w:tcPr>
          <w:p>
            <w:pPr>
              <w:pStyle w:val="TableParagraph"/>
              <w:spacing w:line="229" w:lineRule="exact"/>
              <w:ind w:left="107"/>
              <w:rPr>
                <w:sz w:val="20"/>
              </w:rPr>
            </w:pPr>
            <w:r>
              <w:rPr>
                <w:sz w:val="20"/>
              </w:rPr>
              <w:t>1.</w:t>
            </w:r>
            <w:r>
              <w:rPr>
                <w:spacing w:val="37"/>
                <w:sz w:val="20"/>
              </w:rPr>
              <w:t>  </w:t>
            </w:r>
            <w:r>
              <w:rPr>
                <w:sz w:val="20"/>
              </w:rPr>
              <w:t>USE OF</w:t>
            </w:r>
            <w:r>
              <w:rPr>
                <w:spacing w:val="-2"/>
                <w:sz w:val="20"/>
              </w:rPr>
              <w:t> ANIMALS</w:t>
            </w:r>
          </w:p>
          <w:p>
            <w:pPr>
              <w:pStyle w:val="TableParagraph"/>
              <w:ind w:left="467" w:right="132"/>
              <w:rPr>
                <w:sz w:val="20"/>
              </w:rPr>
            </w:pPr>
            <w:r>
              <w:rPr>
                <w:sz w:val="20"/>
              </w:rPr>
              <w:t>North West Cancer Research is a member of the Association of Medical Research Charities (AMRC).</w:t>
            </w:r>
            <w:r>
              <w:rPr>
                <w:spacing w:val="-2"/>
                <w:sz w:val="20"/>
              </w:rPr>
              <w:t> </w:t>
            </w:r>
            <w:r>
              <w:rPr>
                <w:sz w:val="20"/>
              </w:rPr>
              <w:t>We</w:t>
            </w:r>
            <w:r>
              <w:rPr>
                <w:spacing w:val="-4"/>
                <w:sz w:val="20"/>
              </w:rPr>
              <w:t> </w:t>
            </w:r>
            <w:r>
              <w:rPr>
                <w:sz w:val="20"/>
              </w:rPr>
              <w:t>support</w:t>
            </w:r>
            <w:r>
              <w:rPr>
                <w:spacing w:val="-1"/>
                <w:sz w:val="20"/>
              </w:rPr>
              <w:t> </w:t>
            </w:r>
            <w:r>
              <w:rPr>
                <w:sz w:val="20"/>
              </w:rPr>
              <w:t>the</w:t>
            </w:r>
            <w:r>
              <w:rPr>
                <w:spacing w:val="-3"/>
                <w:sz w:val="20"/>
              </w:rPr>
              <w:t> </w:t>
            </w:r>
            <w:r>
              <w:rPr>
                <w:sz w:val="20"/>
              </w:rPr>
              <w:t>use</w:t>
            </w:r>
            <w:r>
              <w:rPr>
                <w:spacing w:val="-4"/>
                <w:sz w:val="20"/>
              </w:rPr>
              <w:t> </w:t>
            </w:r>
            <w:r>
              <w:rPr>
                <w:sz w:val="20"/>
              </w:rPr>
              <w:t>of</w:t>
            </w:r>
            <w:r>
              <w:rPr>
                <w:spacing w:val="-4"/>
                <w:sz w:val="20"/>
              </w:rPr>
              <w:t> </w:t>
            </w:r>
            <w:r>
              <w:rPr>
                <w:sz w:val="20"/>
              </w:rPr>
              <w:t>animal</w:t>
            </w:r>
            <w:r>
              <w:rPr>
                <w:spacing w:val="-5"/>
                <w:sz w:val="20"/>
              </w:rPr>
              <w:t> </w:t>
            </w:r>
            <w:r>
              <w:rPr>
                <w:sz w:val="20"/>
              </w:rPr>
              <w:t>research</w:t>
            </w:r>
            <w:r>
              <w:rPr>
                <w:spacing w:val="-4"/>
                <w:sz w:val="20"/>
              </w:rPr>
              <w:t> </w:t>
            </w:r>
            <w:r>
              <w:rPr>
                <w:sz w:val="20"/>
              </w:rPr>
              <w:t>where</w:t>
            </w:r>
            <w:r>
              <w:rPr>
                <w:spacing w:val="-4"/>
                <w:sz w:val="20"/>
              </w:rPr>
              <w:t> </w:t>
            </w:r>
            <w:r>
              <w:rPr>
                <w:sz w:val="20"/>
              </w:rPr>
              <w:t>there</w:t>
            </w:r>
            <w:r>
              <w:rPr>
                <w:spacing w:val="-2"/>
                <w:sz w:val="20"/>
              </w:rPr>
              <w:t> </w:t>
            </w:r>
            <w:r>
              <w:rPr>
                <w:sz w:val="20"/>
              </w:rPr>
              <w:t>is</w:t>
            </w:r>
            <w:r>
              <w:rPr>
                <w:spacing w:val="-3"/>
                <w:sz w:val="20"/>
              </w:rPr>
              <w:t> </w:t>
            </w:r>
            <w:r>
              <w:rPr>
                <w:sz w:val="20"/>
              </w:rPr>
              <w:t>no</w:t>
            </w:r>
            <w:r>
              <w:rPr>
                <w:spacing w:val="-4"/>
                <w:sz w:val="20"/>
              </w:rPr>
              <w:t> </w:t>
            </w:r>
            <w:r>
              <w:rPr>
                <w:sz w:val="20"/>
              </w:rPr>
              <w:t>alternative</w:t>
            </w:r>
            <w:r>
              <w:rPr>
                <w:spacing w:val="-2"/>
                <w:sz w:val="20"/>
              </w:rPr>
              <w:t> </w:t>
            </w:r>
            <w:r>
              <w:rPr>
                <w:sz w:val="20"/>
              </w:rPr>
              <w:t>available</w:t>
            </w:r>
            <w:r>
              <w:rPr>
                <w:spacing w:val="-4"/>
                <w:sz w:val="20"/>
              </w:rPr>
              <w:t> </w:t>
            </w:r>
            <w:r>
              <w:rPr>
                <w:sz w:val="20"/>
              </w:rPr>
              <w:t>and</w:t>
            </w:r>
            <w:r>
              <w:rPr>
                <w:spacing w:val="-3"/>
                <w:sz w:val="20"/>
              </w:rPr>
              <w:t> </w:t>
            </w:r>
            <w:r>
              <w:rPr>
                <w:sz w:val="20"/>
              </w:rPr>
              <w:t>all research</w:t>
            </w:r>
            <w:r>
              <w:rPr>
                <w:spacing w:val="-3"/>
                <w:sz w:val="20"/>
              </w:rPr>
              <w:t> </w:t>
            </w:r>
            <w:r>
              <w:rPr>
                <w:sz w:val="20"/>
              </w:rPr>
              <w:t>must</w:t>
            </w:r>
            <w:r>
              <w:rPr>
                <w:spacing w:val="-3"/>
                <w:sz w:val="20"/>
              </w:rPr>
              <w:t> </w:t>
            </w:r>
            <w:r>
              <w:rPr>
                <w:sz w:val="20"/>
              </w:rPr>
              <w:t>follow</w:t>
            </w:r>
            <w:r>
              <w:rPr>
                <w:spacing w:val="-2"/>
                <w:sz w:val="20"/>
              </w:rPr>
              <w:t> </w:t>
            </w:r>
            <w:r>
              <w:rPr>
                <w:sz w:val="20"/>
              </w:rPr>
              <w:t>the</w:t>
            </w:r>
            <w:r>
              <w:rPr>
                <w:spacing w:val="-3"/>
                <w:sz w:val="20"/>
              </w:rPr>
              <w:t> </w:t>
            </w:r>
            <w:r>
              <w:rPr>
                <w:sz w:val="20"/>
              </w:rPr>
              <w:t>3</w:t>
            </w:r>
            <w:r>
              <w:rPr>
                <w:spacing w:val="-2"/>
                <w:sz w:val="20"/>
              </w:rPr>
              <w:t> </w:t>
            </w:r>
            <w:r>
              <w:rPr>
                <w:sz w:val="20"/>
              </w:rPr>
              <w:t>Rs –</w:t>
            </w:r>
            <w:r>
              <w:rPr>
                <w:spacing w:val="-3"/>
                <w:sz w:val="20"/>
              </w:rPr>
              <w:t> </w:t>
            </w:r>
            <w:r>
              <w:rPr>
                <w:sz w:val="20"/>
              </w:rPr>
              <w:t>replace,</w:t>
            </w:r>
            <w:r>
              <w:rPr>
                <w:spacing w:val="-3"/>
                <w:sz w:val="20"/>
              </w:rPr>
              <w:t> </w:t>
            </w:r>
            <w:r>
              <w:rPr>
                <w:sz w:val="20"/>
              </w:rPr>
              <w:t>reduce</w:t>
            </w:r>
            <w:r>
              <w:rPr>
                <w:spacing w:val="-3"/>
                <w:sz w:val="20"/>
              </w:rPr>
              <w:t> </w:t>
            </w:r>
            <w:r>
              <w:rPr>
                <w:sz w:val="20"/>
              </w:rPr>
              <w:t>and</w:t>
            </w:r>
            <w:r>
              <w:rPr>
                <w:spacing w:val="-4"/>
                <w:sz w:val="20"/>
              </w:rPr>
              <w:t> </w:t>
            </w:r>
            <w:r>
              <w:rPr>
                <w:sz w:val="20"/>
              </w:rPr>
              <w:t>refine.</w:t>
            </w:r>
            <w:r>
              <w:rPr>
                <w:spacing w:val="-3"/>
                <w:sz w:val="20"/>
              </w:rPr>
              <w:t> </w:t>
            </w:r>
            <w:r>
              <w:rPr>
                <w:sz w:val="20"/>
              </w:rPr>
              <w:t>For</w:t>
            </w:r>
            <w:r>
              <w:rPr>
                <w:spacing w:val="-1"/>
                <w:sz w:val="20"/>
              </w:rPr>
              <w:t> </w:t>
            </w:r>
            <w:r>
              <w:rPr>
                <w:sz w:val="20"/>
              </w:rPr>
              <w:t>more</w:t>
            </w:r>
            <w:r>
              <w:rPr>
                <w:spacing w:val="-2"/>
                <w:sz w:val="20"/>
              </w:rPr>
              <w:t> </w:t>
            </w:r>
            <w:r>
              <w:rPr>
                <w:sz w:val="20"/>
              </w:rPr>
              <w:t>information,</w:t>
            </w:r>
            <w:r>
              <w:rPr>
                <w:spacing w:val="-3"/>
                <w:sz w:val="20"/>
              </w:rPr>
              <w:t> </w:t>
            </w:r>
            <w:r>
              <w:rPr>
                <w:sz w:val="20"/>
              </w:rPr>
              <w:t>please</w:t>
            </w:r>
            <w:r>
              <w:rPr>
                <w:spacing w:val="-3"/>
                <w:sz w:val="20"/>
              </w:rPr>
              <w:t> </w:t>
            </w:r>
            <w:r>
              <w:rPr>
                <w:sz w:val="20"/>
              </w:rPr>
              <w:t>refer to the AMRC statement on the </w:t>
            </w:r>
            <w:hyperlink r:id="rId7">
              <w:r>
                <w:rPr>
                  <w:color w:val="0562C1"/>
                  <w:sz w:val="20"/>
                  <w:u w:val="single" w:color="0562C1"/>
                </w:rPr>
                <w:t>use of animals in research</w:t>
              </w:r>
              <w:r>
                <w:rPr>
                  <w:sz w:val="20"/>
                  <w:u w:val="none"/>
                </w:rPr>
                <w:t>.</w:t>
              </w:r>
            </w:hyperlink>
          </w:p>
          <w:p>
            <w:pPr>
              <w:pStyle w:val="TableParagraph"/>
              <w:rPr>
                <w:b/>
                <w:sz w:val="20"/>
              </w:rPr>
            </w:pPr>
          </w:p>
          <w:p>
            <w:pPr>
              <w:pStyle w:val="TableParagraph"/>
              <w:ind w:left="467"/>
              <w:rPr>
                <w:sz w:val="20"/>
              </w:rPr>
            </w:pPr>
            <w:r>
              <w:rPr>
                <w:sz w:val="20"/>
              </w:rPr>
              <w:t>The</w:t>
            </w:r>
            <w:r>
              <w:rPr>
                <w:spacing w:val="-9"/>
                <w:sz w:val="20"/>
              </w:rPr>
              <w:t> </w:t>
            </w:r>
            <w:r>
              <w:rPr>
                <w:sz w:val="20"/>
              </w:rPr>
              <w:t>provision</w:t>
            </w:r>
            <w:r>
              <w:rPr>
                <w:spacing w:val="-7"/>
                <w:sz w:val="20"/>
              </w:rPr>
              <w:t> </w:t>
            </w:r>
            <w:r>
              <w:rPr>
                <w:sz w:val="20"/>
              </w:rPr>
              <w:t>of</w:t>
            </w:r>
            <w:r>
              <w:rPr>
                <w:spacing w:val="-6"/>
                <w:sz w:val="20"/>
              </w:rPr>
              <w:t> </w:t>
            </w:r>
            <w:r>
              <w:rPr>
                <w:sz w:val="20"/>
              </w:rPr>
              <w:t>insufficient</w:t>
            </w:r>
            <w:r>
              <w:rPr>
                <w:spacing w:val="-6"/>
                <w:sz w:val="20"/>
              </w:rPr>
              <w:t> </w:t>
            </w:r>
            <w:r>
              <w:rPr>
                <w:sz w:val="20"/>
              </w:rPr>
              <w:t>experimental</w:t>
            </w:r>
            <w:r>
              <w:rPr>
                <w:spacing w:val="-7"/>
                <w:sz w:val="20"/>
              </w:rPr>
              <w:t> </w:t>
            </w:r>
            <w:r>
              <w:rPr>
                <w:sz w:val="20"/>
              </w:rPr>
              <w:t>details</w:t>
            </w:r>
            <w:r>
              <w:rPr>
                <w:spacing w:val="-7"/>
                <w:sz w:val="20"/>
              </w:rPr>
              <w:t> </w:t>
            </w:r>
            <w:r>
              <w:rPr>
                <w:sz w:val="20"/>
              </w:rPr>
              <w:t>and/or</w:t>
            </w:r>
            <w:r>
              <w:rPr>
                <w:spacing w:val="-7"/>
                <w:sz w:val="20"/>
              </w:rPr>
              <w:t> </w:t>
            </w:r>
            <w:r>
              <w:rPr>
                <w:sz w:val="20"/>
              </w:rPr>
              <w:t>a</w:t>
            </w:r>
            <w:r>
              <w:rPr>
                <w:spacing w:val="-8"/>
                <w:sz w:val="20"/>
              </w:rPr>
              <w:t> </w:t>
            </w:r>
            <w:r>
              <w:rPr>
                <w:sz w:val="20"/>
              </w:rPr>
              <w:t>lack</w:t>
            </w:r>
            <w:r>
              <w:rPr>
                <w:spacing w:val="-7"/>
                <w:sz w:val="20"/>
              </w:rPr>
              <w:t> </w:t>
            </w:r>
            <w:r>
              <w:rPr>
                <w:sz w:val="20"/>
              </w:rPr>
              <w:t>of</w:t>
            </w:r>
            <w:r>
              <w:rPr>
                <w:spacing w:val="-8"/>
                <w:sz w:val="20"/>
              </w:rPr>
              <w:t> </w:t>
            </w:r>
            <w:r>
              <w:rPr>
                <w:sz w:val="20"/>
              </w:rPr>
              <w:t>justification</w:t>
            </w:r>
            <w:r>
              <w:rPr>
                <w:spacing w:val="-7"/>
                <w:sz w:val="20"/>
              </w:rPr>
              <w:t> </w:t>
            </w:r>
            <w:r>
              <w:rPr>
                <w:sz w:val="20"/>
              </w:rPr>
              <w:t>for</w:t>
            </w:r>
            <w:r>
              <w:rPr>
                <w:spacing w:val="-6"/>
                <w:sz w:val="20"/>
              </w:rPr>
              <w:t> </w:t>
            </w:r>
            <w:r>
              <w:rPr>
                <w:sz w:val="20"/>
              </w:rPr>
              <w:t>animal</w:t>
            </w:r>
            <w:r>
              <w:rPr>
                <w:spacing w:val="-6"/>
                <w:sz w:val="20"/>
              </w:rPr>
              <w:t> </w:t>
            </w:r>
            <w:r>
              <w:rPr>
                <w:spacing w:val="-2"/>
                <w:sz w:val="20"/>
              </w:rPr>
              <w:t>usage</w:t>
            </w:r>
          </w:p>
          <w:p>
            <w:pPr>
              <w:pStyle w:val="TableParagraph"/>
              <w:ind w:left="467"/>
              <w:rPr>
                <w:sz w:val="20"/>
              </w:rPr>
            </w:pPr>
            <w:r>
              <w:rPr>
                <w:sz w:val="20"/>
              </w:rPr>
              <w:t>and</w:t>
            </w:r>
            <w:r>
              <w:rPr>
                <w:spacing w:val="-7"/>
                <w:sz w:val="20"/>
              </w:rPr>
              <w:t> </w:t>
            </w:r>
            <w:r>
              <w:rPr>
                <w:sz w:val="20"/>
              </w:rPr>
              <w:t>numbers</w:t>
            </w:r>
            <w:r>
              <w:rPr>
                <w:spacing w:val="-7"/>
                <w:sz w:val="20"/>
              </w:rPr>
              <w:t> </w:t>
            </w:r>
            <w:r>
              <w:rPr>
                <w:sz w:val="20"/>
              </w:rPr>
              <w:t>on</w:t>
            </w:r>
            <w:r>
              <w:rPr>
                <w:spacing w:val="-7"/>
                <w:sz w:val="20"/>
              </w:rPr>
              <w:t> </w:t>
            </w:r>
            <w:r>
              <w:rPr>
                <w:sz w:val="20"/>
              </w:rPr>
              <w:t>the</w:t>
            </w:r>
            <w:r>
              <w:rPr>
                <w:spacing w:val="-7"/>
                <w:sz w:val="20"/>
              </w:rPr>
              <w:t> </w:t>
            </w:r>
            <w:r>
              <w:rPr>
                <w:sz w:val="20"/>
              </w:rPr>
              <w:t>basis</w:t>
            </w:r>
            <w:r>
              <w:rPr>
                <w:spacing w:val="-6"/>
                <w:sz w:val="20"/>
              </w:rPr>
              <w:t> </w:t>
            </w:r>
            <w:r>
              <w:rPr>
                <w:sz w:val="20"/>
              </w:rPr>
              <w:t>of</w:t>
            </w:r>
            <w:r>
              <w:rPr>
                <w:spacing w:val="-8"/>
                <w:sz w:val="20"/>
              </w:rPr>
              <w:t> </w:t>
            </w:r>
            <w:r>
              <w:rPr>
                <w:sz w:val="20"/>
              </w:rPr>
              <w:t>defined</w:t>
            </w:r>
            <w:r>
              <w:rPr>
                <w:spacing w:val="-7"/>
                <w:sz w:val="20"/>
              </w:rPr>
              <w:t> </w:t>
            </w:r>
            <w:r>
              <w:rPr>
                <w:sz w:val="20"/>
              </w:rPr>
              <w:t>endpoints,</w:t>
            </w:r>
            <w:r>
              <w:rPr>
                <w:spacing w:val="-8"/>
                <w:sz w:val="20"/>
              </w:rPr>
              <w:t> </w:t>
            </w:r>
            <w:r>
              <w:rPr>
                <w:sz w:val="20"/>
              </w:rPr>
              <w:t>expected</w:t>
            </w:r>
            <w:r>
              <w:rPr>
                <w:spacing w:val="-7"/>
                <w:sz w:val="20"/>
              </w:rPr>
              <w:t> </w:t>
            </w:r>
            <w:r>
              <w:rPr>
                <w:sz w:val="20"/>
              </w:rPr>
              <w:t>‘response’</w:t>
            </w:r>
            <w:r>
              <w:rPr>
                <w:spacing w:val="-9"/>
                <w:sz w:val="20"/>
              </w:rPr>
              <w:t> </w:t>
            </w:r>
            <w:r>
              <w:rPr>
                <w:sz w:val="20"/>
              </w:rPr>
              <w:t>outcomes</w:t>
            </w:r>
            <w:r>
              <w:rPr>
                <w:spacing w:val="-7"/>
                <w:sz w:val="20"/>
              </w:rPr>
              <w:t> </w:t>
            </w:r>
            <w:r>
              <w:rPr>
                <w:sz w:val="20"/>
              </w:rPr>
              <w:t>and</w:t>
            </w:r>
            <w:r>
              <w:rPr>
                <w:spacing w:val="-8"/>
                <w:sz w:val="20"/>
              </w:rPr>
              <w:t> </w:t>
            </w:r>
            <w:r>
              <w:rPr>
                <w:spacing w:val="-2"/>
                <w:sz w:val="20"/>
              </w:rPr>
              <w:t>Power</w:t>
            </w:r>
          </w:p>
          <w:p>
            <w:pPr>
              <w:pStyle w:val="TableParagraph"/>
              <w:spacing w:line="211" w:lineRule="exact" w:before="1"/>
              <w:ind w:left="467"/>
              <w:rPr>
                <w:sz w:val="20"/>
              </w:rPr>
            </w:pPr>
            <w:r>
              <w:rPr>
                <w:sz w:val="20"/>
              </w:rPr>
              <w:t>Calculations</w:t>
            </w:r>
            <w:r>
              <w:rPr>
                <w:spacing w:val="-9"/>
                <w:sz w:val="20"/>
              </w:rPr>
              <w:t> </w:t>
            </w:r>
            <w:r>
              <w:rPr>
                <w:sz w:val="20"/>
              </w:rPr>
              <w:t>could</w:t>
            </w:r>
            <w:r>
              <w:rPr>
                <w:spacing w:val="-7"/>
                <w:sz w:val="20"/>
              </w:rPr>
              <w:t> </w:t>
            </w:r>
            <w:r>
              <w:rPr>
                <w:sz w:val="20"/>
              </w:rPr>
              <w:t>trigger</w:t>
            </w:r>
            <w:r>
              <w:rPr>
                <w:spacing w:val="-8"/>
                <w:sz w:val="20"/>
              </w:rPr>
              <w:t> </w:t>
            </w:r>
            <w:r>
              <w:rPr>
                <w:sz w:val="20"/>
              </w:rPr>
              <w:t>the</w:t>
            </w:r>
            <w:r>
              <w:rPr>
                <w:spacing w:val="-10"/>
                <w:sz w:val="20"/>
              </w:rPr>
              <w:t> </w:t>
            </w:r>
            <w:r>
              <w:rPr>
                <w:sz w:val="20"/>
              </w:rPr>
              <w:t>rejection</w:t>
            </w:r>
            <w:r>
              <w:rPr>
                <w:spacing w:val="-10"/>
                <w:sz w:val="20"/>
              </w:rPr>
              <w:t> </w:t>
            </w:r>
            <w:r>
              <w:rPr>
                <w:sz w:val="20"/>
              </w:rPr>
              <w:t>of</w:t>
            </w:r>
            <w:r>
              <w:rPr>
                <w:spacing w:val="-9"/>
                <w:sz w:val="20"/>
              </w:rPr>
              <w:t> </w:t>
            </w:r>
            <w:r>
              <w:rPr>
                <w:sz w:val="20"/>
              </w:rPr>
              <w:t>the</w:t>
            </w:r>
            <w:r>
              <w:rPr>
                <w:spacing w:val="-9"/>
                <w:sz w:val="20"/>
              </w:rPr>
              <w:t> </w:t>
            </w:r>
            <w:r>
              <w:rPr>
                <w:sz w:val="20"/>
              </w:rPr>
              <w:t>proposal</w:t>
            </w:r>
            <w:r>
              <w:rPr>
                <w:spacing w:val="-8"/>
                <w:sz w:val="20"/>
              </w:rPr>
              <w:t> </w:t>
            </w:r>
            <w:r>
              <w:rPr>
                <w:sz w:val="20"/>
              </w:rPr>
              <w:t>without</w:t>
            </w:r>
            <w:r>
              <w:rPr>
                <w:spacing w:val="-9"/>
                <w:sz w:val="20"/>
              </w:rPr>
              <w:t> </w:t>
            </w:r>
            <w:r>
              <w:rPr>
                <w:spacing w:val="-2"/>
                <w:sz w:val="20"/>
              </w:rPr>
              <w:t>review.</w:t>
            </w:r>
          </w:p>
        </w:tc>
      </w:tr>
      <w:tr>
        <w:trPr>
          <w:trHeight w:val="457" w:hRule="atLeast"/>
        </w:trPr>
        <w:tc>
          <w:tcPr>
            <w:tcW w:w="9018" w:type="dxa"/>
            <w:shd w:val="clear" w:color="auto" w:fill="D9D9D9"/>
          </w:tcPr>
          <w:p>
            <w:pPr>
              <w:pStyle w:val="TableParagraph"/>
              <w:spacing w:line="229" w:lineRule="exact"/>
              <w:ind w:left="467"/>
              <w:rPr>
                <w:sz w:val="20"/>
              </w:rPr>
            </w:pPr>
            <w:r>
              <w:rPr>
                <w:sz w:val="20"/>
              </w:rPr>
              <w:t>a)</w:t>
            </w:r>
            <w:r>
              <w:rPr>
                <w:spacing w:val="29"/>
                <w:sz w:val="20"/>
              </w:rPr>
              <w:t>  </w:t>
            </w:r>
            <w:r>
              <w:rPr>
                <w:sz w:val="20"/>
              </w:rPr>
              <w:t>Does</w:t>
            </w:r>
            <w:r>
              <w:rPr>
                <w:spacing w:val="-4"/>
                <w:sz w:val="20"/>
              </w:rPr>
              <w:t> </w:t>
            </w:r>
            <w:r>
              <w:rPr>
                <w:sz w:val="20"/>
              </w:rPr>
              <w:t>your</w:t>
            </w:r>
            <w:r>
              <w:rPr>
                <w:spacing w:val="-4"/>
                <w:sz w:val="20"/>
              </w:rPr>
              <w:t> </w:t>
            </w:r>
            <w:r>
              <w:rPr>
                <w:sz w:val="20"/>
              </w:rPr>
              <w:t>proposal</w:t>
            </w:r>
            <w:r>
              <w:rPr>
                <w:spacing w:val="-6"/>
                <w:sz w:val="20"/>
              </w:rPr>
              <w:t> </w:t>
            </w:r>
            <w:r>
              <w:rPr>
                <w:sz w:val="20"/>
              </w:rPr>
              <w:t>involve the</w:t>
            </w:r>
            <w:r>
              <w:rPr>
                <w:spacing w:val="-4"/>
                <w:sz w:val="20"/>
              </w:rPr>
              <w:t> </w:t>
            </w:r>
            <w:r>
              <w:rPr>
                <w:sz w:val="20"/>
              </w:rPr>
              <w:t>use</w:t>
            </w:r>
            <w:r>
              <w:rPr>
                <w:spacing w:val="-5"/>
                <w:sz w:val="20"/>
              </w:rPr>
              <w:t> </w:t>
            </w:r>
            <w:r>
              <w:rPr>
                <w:sz w:val="20"/>
              </w:rPr>
              <w:t>of</w:t>
            </w:r>
            <w:r>
              <w:rPr>
                <w:spacing w:val="-3"/>
                <w:sz w:val="20"/>
              </w:rPr>
              <w:t> </w:t>
            </w:r>
            <w:r>
              <w:rPr>
                <w:spacing w:val="-2"/>
                <w:sz w:val="20"/>
              </w:rPr>
              <w:t>animals?</w:t>
            </w:r>
          </w:p>
        </w:tc>
      </w:tr>
      <w:tr>
        <w:trPr>
          <w:trHeight w:val="460" w:hRule="atLeast"/>
        </w:trPr>
        <w:tc>
          <w:tcPr>
            <w:tcW w:w="9018" w:type="dxa"/>
          </w:tcPr>
          <w:p>
            <w:pPr>
              <w:pStyle w:val="TableParagraph"/>
              <w:rPr>
                <w:rFonts w:ascii="Times New Roman"/>
                <w:sz w:val="18"/>
              </w:rPr>
            </w:pPr>
          </w:p>
        </w:tc>
      </w:tr>
      <w:tr>
        <w:trPr>
          <w:trHeight w:val="460" w:hRule="atLeast"/>
        </w:trPr>
        <w:tc>
          <w:tcPr>
            <w:tcW w:w="9018" w:type="dxa"/>
            <w:shd w:val="clear" w:color="auto" w:fill="D9D9D9"/>
          </w:tcPr>
          <w:p>
            <w:pPr>
              <w:pStyle w:val="TableParagraph"/>
              <w:spacing w:line="229" w:lineRule="exact"/>
              <w:ind w:left="467"/>
              <w:rPr>
                <w:sz w:val="20"/>
              </w:rPr>
            </w:pPr>
            <w:r>
              <w:rPr>
                <w:sz w:val="20"/>
              </w:rPr>
              <w:t>b)</w:t>
            </w:r>
            <w:r>
              <w:rPr>
                <w:spacing w:val="28"/>
                <w:sz w:val="20"/>
              </w:rPr>
              <w:t>  </w:t>
            </w:r>
            <w:r>
              <w:rPr>
                <w:sz w:val="20"/>
              </w:rPr>
              <w:t>Does</w:t>
            </w:r>
            <w:r>
              <w:rPr>
                <w:spacing w:val="-3"/>
                <w:sz w:val="20"/>
              </w:rPr>
              <w:t> </w:t>
            </w:r>
            <w:r>
              <w:rPr>
                <w:sz w:val="20"/>
              </w:rPr>
              <w:t>your</w:t>
            </w:r>
            <w:r>
              <w:rPr>
                <w:spacing w:val="-4"/>
                <w:sz w:val="20"/>
              </w:rPr>
              <w:t> </w:t>
            </w:r>
            <w:r>
              <w:rPr>
                <w:sz w:val="20"/>
              </w:rPr>
              <w:t>proposal</w:t>
            </w:r>
            <w:r>
              <w:rPr>
                <w:spacing w:val="-5"/>
                <w:sz w:val="20"/>
              </w:rPr>
              <w:t> </w:t>
            </w:r>
            <w:r>
              <w:rPr>
                <w:sz w:val="20"/>
              </w:rPr>
              <w:t>involve</w:t>
            </w:r>
            <w:r>
              <w:rPr>
                <w:spacing w:val="-3"/>
                <w:sz w:val="20"/>
              </w:rPr>
              <w:t> </w:t>
            </w:r>
            <w:r>
              <w:rPr>
                <w:sz w:val="20"/>
              </w:rPr>
              <w:t>the</w:t>
            </w:r>
            <w:r>
              <w:rPr>
                <w:spacing w:val="-4"/>
                <w:sz w:val="20"/>
              </w:rPr>
              <w:t> </w:t>
            </w:r>
            <w:r>
              <w:rPr>
                <w:sz w:val="20"/>
              </w:rPr>
              <w:t>use</w:t>
            </w:r>
            <w:r>
              <w:rPr>
                <w:spacing w:val="-5"/>
                <w:sz w:val="20"/>
              </w:rPr>
              <w:t> </w:t>
            </w:r>
            <w:r>
              <w:rPr>
                <w:sz w:val="20"/>
              </w:rPr>
              <w:t>of</w:t>
            </w:r>
            <w:r>
              <w:rPr>
                <w:spacing w:val="-3"/>
                <w:sz w:val="20"/>
              </w:rPr>
              <w:t> </w:t>
            </w:r>
            <w:r>
              <w:rPr>
                <w:sz w:val="20"/>
              </w:rPr>
              <w:t>animal</w:t>
            </w:r>
            <w:r>
              <w:rPr>
                <w:spacing w:val="-6"/>
                <w:sz w:val="20"/>
              </w:rPr>
              <w:t> </w:t>
            </w:r>
            <w:r>
              <w:rPr>
                <w:spacing w:val="-2"/>
                <w:sz w:val="20"/>
              </w:rPr>
              <w:t>tissue?</w:t>
            </w:r>
          </w:p>
        </w:tc>
      </w:tr>
      <w:tr>
        <w:trPr>
          <w:trHeight w:val="460" w:hRule="atLeast"/>
        </w:trPr>
        <w:tc>
          <w:tcPr>
            <w:tcW w:w="9018" w:type="dxa"/>
          </w:tcPr>
          <w:p>
            <w:pPr>
              <w:pStyle w:val="TableParagraph"/>
              <w:rPr>
                <w:rFonts w:ascii="Times New Roman"/>
                <w:sz w:val="18"/>
              </w:rPr>
            </w:pPr>
          </w:p>
        </w:tc>
      </w:tr>
      <w:tr>
        <w:trPr>
          <w:trHeight w:val="688" w:hRule="atLeast"/>
        </w:trPr>
        <w:tc>
          <w:tcPr>
            <w:tcW w:w="9018" w:type="dxa"/>
            <w:shd w:val="clear" w:color="auto" w:fill="D9D9D9"/>
          </w:tcPr>
          <w:p>
            <w:pPr>
              <w:pStyle w:val="TableParagraph"/>
              <w:ind w:left="1547" w:right="132" w:hanging="1080"/>
              <w:rPr>
                <w:sz w:val="20"/>
              </w:rPr>
            </w:pPr>
            <w:r>
              <w:rPr>
                <w:sz w:val="20"/>
              </w:rPr>
              <w:t>c)</w:t>
            </w:r>
            <w:r>
              <w:rPr>
                <w:spacing w:val="40"/>
                <w:sz w:val="20"/>
              </w:rPr>
              <w:t>  </w:t>
            </w:r>
            <w:r>
              <w:rPr>
                <w:sz w:val="20"/>
              </w:rPr>
              <w:t>Does your proposal include procedures to be carried out on animals in the UK which require</w:t>
            </w:r>
            <w:r>
              <w:rPr>
                <w:spacing w:val="-4"/>
                <w:sz w:val="20"/>
              </w:rPr>
              <w:t> </w:t>
            </w:r>
            <w:r>
              <w:rPr>
                <w:sz w:val="20"/>
              </w:rPr>
              <w:t>a</w:t>
            </w:r>
            <w:r>
              <w:rPr>
                <w:spacing w:val="-6"/>
                <w:sz w:val="20"/>
              </w:rPr>
              <w:t> </w:t>
            </w:r>
            <w:r>
              <w:rPr>
                <w:sz w:val="20"/>
              </w:rPr>
              <w:t>Home</w:t>
            </w:r>
            <w:r>
              <w:rPr>
                <w:spacing w:val="-4"/>
                <w:sz w:val="20"/>
              </w:rPr>
              <w:t> </w:t>
            </w:r>
            <w:r>
              <w:rPr>
                <w:sz w:val="20"/>
              </w:rPr>
              <w:t>Office</w:t>
            </w:r>
            <w:r>
              <w:rPr>
                <w:spacing w:val="-4"/>
                <w:sz w:val="20"/>
              </w:rPr>
              <w:t> </w:t>
            </w:r>
            <w:r>
              <w:rPr>
                <w:sz w:val="20"/>
              </w:rPr>
              <w:t>licence</w:t>
            </w:r>
            <w:r>
              <w:rPr>
                <w:spacing w:val="-3"/>
                <w:sz w:val="20"/>
              </w:rPr>
              <w:t> </w:t>
            </w:r>
            <w:r>
              <w:rPr>
                <w:sz w:val="20"/>
              </w:rPr>
              <w:t>under</w:t>
            </w:r>
            <w:r>
              <w:rPr>
                <w:spacing w:val="-5"/>
                <w:sz w:val="20"/>
              </w:rPr>
              <w:t> </w:t>
            </w:r>
            <w:r>
              <w:rPr>
                <w:sz w:val="20"/>
              </w:rPr>
              <w:t>the</w:t>
            </w:r>
            <w:r>
              <w:rPr>
                <w:spacing w:val="-4"/>
                <w:sz w:val="20"/>
              </w:rPr>
              <w:t> </w:t>
            </w:r>
            <w:r>
              <w:rPr>
                <w:sz w:val="20"/>
              </w:rPr>
              <w:t>Animals</w:t>
            </w:r>
            <w:r>
              <w:rPr>
                <w:spacing w:val="-4"/>
                <w:sz w:val="20"/>
              </w:rPr>
              <w:t> </w:t>
            </w:r>
            <w:r>
              <w:rPr>
                <w:sz w:val="20"/>
              </w:rPr>
              <w:t>(Scientific</w:t>
            </w:r>
            <w:r>
              <w:rPr>
                <w:spacing w:val="-4"/>
                <w:sz w:val="20"/>
              </w:rPr>
              <w:t> </w:t>
            </w:r>
            <w:r>
              <w:rPr>
                <w:sz w:val="20"/>
              </w:rPr>
              <w:t>Procedures)</w:t>
            </w:r>
            <w:r>
              <w:rPr>
                <w:spacing w:val="-4"/>
                <w:sz w:val="20"/>
              </w:rPr>
              <w:t> </w:t>
            </w:r>
            <w:r>
              <w:rPr>
                <w:sz w:val="20"/>
              </w:rPr>
              <w:t>Act</w:t>
            </w:r>
            <w:r>
              <w:rPr>
                <w:spacing w:val="-4"/>
                <w:sz w:val="20"/>
              </w:rPr>
              <w:t> </w:t>
            </w:r>
            <w:r>
              <w:rPr>
                <w:sz w:val="20"/>
              </w:rPr>
              <w:t>1986?</w:t>
            </w:r>
          </w:p>
        </w:tc>
      </w:tr>
      <w:tr>
        <w:trPr>
          <w:trHeight w:val="460" w:hRule="atLeast"/>
        </w:trPr>
        <w:tc>
          <w:tcPr>
            <w:tcW w:w="9018" w:type="dxa"/>
          </w:tcPr>
          <w:p>
            <w:pPr>
              <w:pStyle w:val="TableParagraph"/>
              <w:rPr>
                <w:rFonts w:ascii="Times New Roman"/>
                <w:sz w:val="18"/>
              </w:rPr>
            </w:pPr>
          </w:p>
        </w:tc>
      </w:tr>
      <w:tr>
        <w:trPr>
          <w:trHeight w:val="691" w:hRule="atLeast"/>
        </w:trPr>
        <w:tc>
          <w:tcPr>
            <w:tcW w:w="9018" w:type="dxa"/>
            <w:shd w:val="clear" w:color="auto" w:fill="D9D9D9"/>
          </w:tcPr>
          <w:p>
            <w:pPr>
              <w:pStyle w:val="TableParagraph"/>
              <w:ind w:left="827" w:hanging="360"/>
              <w:rPr>
                <w:sz w:val="20"/>
              </w:rPr>
            </w:pPr>
            <w:r>
              <w:rPr>
                <w:sz w:val="20"/>
              </w:rPr>
              <w:t>d)</w:t>
            </w:r>
            <w:r>
              <w:rPr>
                <w:spacing w:val="80"/>
                <w:sz w:val="20"/>
              </w:rPr>
              <w:t> </w:t>
            </w:r>
            <w:r>
              <w:rPr>
                <w:sz w:val="20"/>
              </w:rPr>
              <w:t>Does</w:t>
            </w:r>
            <w:r>
              <w:rPr>
                <w:spacing w:val="-2"/>
                <w:sz w:val="20"/>
              </w:rPr>
              <w:t> </w:t>
            </w:r>
            <w:r>
              <w:rPr>
                <w:sz w:val="20"/>
              </w:rPr>
              <w:t>the</w:t>
            </w:r>
            <w:r>
              <w:rPr>
                <w:spacing w:val="-3"/>
                <w:sz w:val="20"/>
              </w:rPr>
              <w:t> </w:t>
            </w:r>
            <w:r>
              <w:rPr>
                <w:sz w:val="20"/>
              </w:rPr>
              <w:t>organisation</w:t>
            </w:r>
            <w:r>
              <w:rPr>
                <w:spacing w:val="-1"/>
                <w:sz w:val="20"/>
              </w:rPr>
              <w:t> </w:t>
            </w:r>
            <w:r>
              <w:rPr>
                <w:sz w:val="20"/>
              </w:rPr>
              <w:t>in</w:t>
            </w:r>
            <w:r>
              <w:rPr>
                <w:spacing w:val="-3"/>
                <w:sz w:val="20"/>
              </w:rPr>
              <w:t> </w:t>
            </w:r>
            <w:r>
              <w:rPr>
                <w:sz w:val="20"/>
              </w:rPr>
              <w:t>which</w:t>
            </w:r>
            <w:r>
              <w:rPr>
                <w:spacing w:val="-3"/>
                <w:sz w:val="20"/>
              </w:rPr>
              <w:t> </w:t>
            </w:r>
            <w:r>
              <w:rPr>
                <w:sz w:val="20"/>
              </w:rPr>
              <w:t>the</w:t>
            </w:r>
            <w:r>
              <w:rPr>
                <w:spacing w:val="-4"/>
                <w:sz w:val="20"/>
              </w:rPr>
              <w:t> </w:t>
            </w:r>
            <w:r>
              <w:rPr>
                <w:sz w:val="20"/>
              </w:rPr>
              <w:t>animal</w:t>
            </w:r>
            <w:r>
              <w:rPr>
                <w:spacing w:val="-4"/>
                <w:sz w:val="20"/>
              </w:rPr>
              <w:t> </w:t>
            </w:r>
            <w:r>
              <w:rPr>
                <w:sz w:val="20"/>
              </w:rPr>
              <w:t>work</w:t>
            </w:r>
            <w:r>
              <w:rPr>
                <w:spacing w:val="-1"/>
                <w:sz w:val="20"/>
              </w:rPr>
              <w:t> </w:t>
            </w:r>
            <w:r>
              <w:rPr>
                <w:sz w:val="20"/>
              </w:rPr>
              <w:t>is</w:t>
            </w:r>
            <w:r>
              <w:rPr>
                <w:spacing w:val="-2"/>
                <w:sz w:val="20"/>
              </w:rPr>
              <w:t> </w:t>
            </w:r>
            <w:r>
              <w:rPr>
                <w:sz w:val="20"/>
              </w:rPr>
              <w:t>to</w:t>
            </w:r>
            <w:r>
              <w:rPr>
                <w:spacing w:val="-3"/>
                <w:sz w:val="20"/>
              </w:rPr>
              <w:t> </w:t>
            </w:r>
            <w:r>
              <w:rPr>
                <w:sz w:val="20"/>
              </w:rPr>
              <w:t>be</w:t>
            </w:r>
            <w:r>
              <w:rPr>
                <w:spacing w:val="-3"/>
                <w:sz w:val="20"/>
              </w:rPr>
              <w:t> </w:t>
            </w:r>
            <w:r>
              <w:rPr>
                <w:sz w:val="20"/>
              </w:rPr>
              <w:t>carried</w:t>
            </w:r>
            <w:r>
              <w:rPr>
                <w:spacing w:val="-2"/>
                <w:sz w:val="20"/>
              </w:rPr>
              <w:t> </w:t>
            </w:r>
            <w:r>
              <w:rPr>
                <w:sz w:val="20"/>
              </w:rPr>
              <w:t>out</w:t>
            </w:r>
            <w:r>
              <w:rPr>
                <w:spacing w:val="-1"/>
                <w:sz w:val="20"/>
              </w:rPr>
              <w:t> </w:t>
            </w:r>
            <w:r>
              <w:rPr>
                <w:sz w:val="20"/>
              </w:rPr>
              <w:t>hold</w:t>
            </w:r>
            <w:r>
              <w:rPr>
                <w:spacing w:val="-3"/>
                <w:sz w:val="20"/>
              </w:rPr>
              <w:t> </w:t>
            </w:r>
            <w:r>
              <w:rPr>
                <w:sz w:val="20"/>
              </w:rPr>
              <w:t>a</w:t>
            </w:r>
            <w:r>
              <w:rPr>
                <w:spacing w:val="-1"/>
                <w:sz w:val="20"/>
              </w:rPr>
              <w:t> </w:t>
            </w:r>
            <w:r>
              <w:rPr>
                <w:sz w:val="20"/>
              </w:rPr>
              <w:t>certificate</w:t>
            </w:r>
            <w:r>
              <w:rPr>
                <w:spacing w:val="-4"/>
                <w:sz w:val="20"/>
              </w:rPr>
              <w:t> </w:t>
            </w:r>
            <w:r>
              <w:rPr>
                <w:sz w:val="20"/>
              </w:rPr>
              <w:t>of designation under the Animals (Scientific Procedures) Act 1986?</w:t>
            </w:r>
          </w:p>
        </w:tc>
      </w:tr>
      <w:tr>
        <w:trPr>
          <w:trHeight w:val="460" w:hRule="atLeast"/>
        </w:trPr>
        <w:tc>
          <w:tcPr>
            <w:tcW w:w="9018" w:type="dxa"/>
          </w:tcPr>
          <w:p>
            <w:pPr>
              <w:pStyle w:val="TableParagraph"/>
              <w:rPr>
                <w:rFonts w:ascii="Times New Roman"/>
                <w:sz w:val="18"/>
              </w:rPr>
            </w:pPr>
          </w:p>
        </w:tc>
      </w:tr>
      <w:tr>
        <w:trPr>
          <w:trHeight w:val="918" w:hRule="atLeast"/>
        </w:trPr>
        <w:tc>
          <w:tcPr>
            <w:tcW w:w="9018" w:type="dxa"/>
            <w:shd w:val="clear" w:color="auto" w:fill="D9D9D9"/>
          </w:tcPr>
          <w:p>
            <w:pPr>
              <w:pStyle w:val="TableParagraph"/>
              <w:ind w:left="827" w:right="168" w:hanging="360"/>
              <w:rPr>
                <w:sz w:val="20"/>
              </w:rPr>
            </w:pPr>
            <w:r>
              <w:rPr>
                <w:sz w:val="20"/>
              </w:rPr>
              <w:t>e)</w:t>
            </w:r>
            <w:r>
              <w:rPr>
                <w:spacing w:val="80"/>
                <w:sz w:val="20"/>
              </w:rPr>
              <w:t> </w:t>
            </w:r>
            <w:r>
              <w:rPr>
                <w:sz w:val="20"/>
              </w:rPr>
              <w:t>Does your proposal involve the use of animals or animal tissue outside the UK? If so, please</w:t>
            </w:r>
            <w:r>
              <w:rPr>
                <w:spacing w:val="-4"/>
                <w:sz w:val="20"/>
              </w:rPr>
              <w:t> </w:t>
            </w:r>
            <w:r>
              <w:rPr>
                <w:sz w:val="20"/>
              </w:rPr>
              <w:t>provide</w:t>
            </w:r>
            <w:r>
              <w:rPr>
                <w:spacing w:val="-3"/>
                <w:sz w:val="20"/>
              </w:rPr>
              <w:t> </w:t>
            </w:r>
            <w:r>
              <w:rPr>
                <w:sz w:val="20"/>
              </w:rPr>
              <w:t>more</w:t>
            </w:r>
            <w:r>
              <w:rPr>
                <w:spacing w:val="-2"/>
                <w:sz w:val="20"/>
              </w:rPr>
              <w:t> </w:t>
            </w:r>
            <w:r>
              <w:rPr>
                <w:sz w:val="20"/>
              </w:rPr>
              <w:t>details</w:t>
            </w:r>
            <w:r>
              <w:rPr>
                <w:spacing w:val="-1"/>
                <w:sz w:val="20"/>
              </w:rPr>
              <w:t> </w:t>
            </w:r>
            <w:r>
              <w:rPr>
                <w:sz w:val="20"/>
              </w:rPr>
              <w:t>relating</w:t>
            </w:r>
            <w:r>
              <w:rPr>
                <w:spacing w:val="-2"/>
                <w:sz w:val="20"/>
              </w:rPr>
              <w:t> </w:t>
            </w:r>
            <w:r>
              <w:rPr>
                <w:sz w:val="20"/>
              </w:rPr>
              <w:t>to</w:t>
            </w:r>
            <w:r>
              <w:rPr>
                <w:spacing w:val="-5"/>
                <w:sz w:val="20"/>
              </w:rPr>
              <w:t> </w:t>
            </w:r>
            <w:r>
              <w:rPr>
                <w:sz w:val="20"/>
              </w:rPr>
              <w:t>the</w:t>
            </w:r>
            <w:r>
              <w:rPr>
                <w:spacing w:val="-3"/>
                <w:sz w:val="20"/>
              </w:rPr>
              <w:t> </w:t>
            </w:r>
            <w:r>
              <w:rPr>
                <w:sz w:val="20"/>
              </w:rPr>
              <w:t>procedures</w:t>
            </w:r>
            <w:r>
              <w:rPr>
                <w:spacing w:val="-3"/>
                <w:sz w:val="20"/>
              </w:rPr>
              <w:t> </w:t>
            </w:r>
            <w:r>
              <w:rPr>
                <w:sz w:val="20"/>
              </w:rPr>
              <w:t>that</w:t>
            </w:r>
            <w:r>
              <w:rPr>
                <w:spacing w:val="-4"/>
                <w:sz w:val="20"/>
              </w:rPr>
              <w:t> </w:t>
            </w:r>
            <w:r>
              <w:rPr>
                <w:sz w:val="20"/>
              </w:rPr>
              <w:t>are</w:t>
            </w:r>
            <w:r>
              <w:rPr>
                <w:spacing w:val="-2"/>
                <w:sz w:val="20"/>
              </w:rPr>
              <w:t> </w:t>
            </w:r>
            <w:r>
              <w:rPr>
                <w:sz w:val="20"/>
              </w:rPr>
              <w:t>to</w:t>
            </w:r>
            <w:r>
              <w:rPr>
                <w:spacing w:val="-3"/>
                <w:sz w:val="20"/>
              </w:rPr>
              <w:t> </w:t>
            </w:r>
            <w:r>
              <w:rPr>
                <w:sz w:val="20"/>
              </w:rPr>
              <w:t>be</w:t>
            </w:r>
            <w:r>
              <w:rPr>
                <w:spacing w:val="-5"/>
                <w:sz w:val="20"/>
              </w:rPr>
              <w:t> </w:t>
            </w:r>
            <w:r>
              <w:rPr>
                <w:sz w:val="20"/>
              </w:rPr>
              <w:t>undertaken</w:t>
            </w:r>
            <w:r>
              <w:rPr>
                <w:spacing w:val="-3"/>
                <w:sz w:val="20"/>
              </w:rPr>
              <w:t> </w:t>
            </w:r>
            <w:r>
              <w:rPr>
                <w:sz w:val="20"/>
              </w:rPr>
              <w:t>and</w:t>
            </w:r>
            <w:r>
              <w:rPr>
                <w:spacing w:val="-5"/>
                <w:sz w:val="20"/>
              </w:rPr>
              <w:t> </w:t>
            </w:r>
            <w:r>
              <w:rPr>
                <w:sz w:val="20"/>
              </w:rPr>
              <w:t>the regulatory approvals for these that have been obtained (and from which organisation).</w:t>
            </w:r>
          </w:p>
        </w:tc>
      </w:tr>
      <w:tr>
        <w:trPr>
          <w:trHeight w:val="460" w:hRule="atLeast"/>
        </w:trPr>
        <w:tc>
          <w:tcPr>
            <w:tcW w:w="9018" w:type="dxa"/>
          </w:tcPr>
          <w:p>
            <w:pPr>
              <w:pStyle w:val="TableParagraph"/>
              <w:rPr>
                <w:rFonts w:ascii="Times New Roman"/>
                <w:sz w:val="18"/>
              </w:rPr>
            </w:pPr>
          </w:p>
        </w:tc>
      </w:tr>
      <w:tr>
        <w:trPr>
          <w:trHeight w:val="2071" w:hRule="atLeast"/>
        </w:trPr>
        <w:tc>
          <w:tcPr>
            <w:tcW w:w="9018" w:type="dxa"/>
            <w:shd w:val="clear" w:color="auto" w:fill="D9D9D9"/>
          </w:tcPr>
          <w:p>
            <w:pPr>
              <w:pStyle w:val="TableParagraph"/>
              <w:tabs>
                <w:tab w:pos="827" w:val="left" w:leader="none"/>
              </w:tabs>
              <w:ind w:left="827" w:right="168" w:hanging="360"/>
              <w:rPr>
                <w:sz w:val="20"/>
              </w:rPr>
            </w:pPr>
            <w:r>
              <w:rPr>
                <w:spacing w:val="-6"/>
                <w:sz w:val="20"/>
              </w:rPr>
              <w:t>f)</w:t>
            </w:r>
            <w:r>
              <w:rPr>
                <w:sz w:val="20"/>
              </w:rPr>
              <w:tab/>
              <w:t>If</w:t>
            </w:r>
            <w:r>
              <w:rPr>
                <w:spacing w:val="-4"/>
                <w:sz w:val="20"/>
              </w:rPr>
              <w:t> </w:t>
            </w:r>
            <w:r>
              <w:rPr>
                <w:sz w:val="20"/>
              </w:rPr>
              <w:t>your</w:t>
            </w:r>
            <w:r>
              <w:rPr>
                <w:spacing w:val="-3"/>
                <w:sz w:val="20"/>
              </w:rPr>
              <w:t> </w:t>
            </w:r>
            <w:r>
              <w:rPr>
                <w:sz w:val="20"/>
              </w:rPr>
              <w:t>project</w:t>
            </w:r>
            <w:r>
              <w:rPr>
                <w:spacing w:val="-4"/>
                <w:sz w:val="20"/>
              </w:rPr>
              <w:t> </w:t>
            </w:r>
            <w:r>
              <w:rPr>
                <w:sz w:val="20"/>
              </w:rPr>
              <w:t>does</w:t>
            </w:r>
            <w:r>
              <w:rPr>
                <w:spacing w:val="-3"/>
                <w:sz w:val="20"/>
              </w:rPr>
              <w:t> </w:t>
            </w:r>
            <w:r>
              <w:rPr>
                <w:sz w:val="20"/>
              </w:rPr>
              <w:t>involve</w:t>
            </w:r>
            <w:r>
              <w:rPr>
                <w:spacing w:val="-2"/>
                <w:sz w:val="20"/>
              </w:rPr>
              <w:t> </w:t>
            </w:r>
            <w:r>
              <w:rPr>
                <w:sz w:val="20"/>
              </w:rPr>
              <w:t>the</w:t>
            </w:r>
            <w:r>
              <w:rPr>
                <w:spacing w:val="-5"/>
                <w:sz w:val="20"/>
              </w:rPr>
              <w:t> </w:t>
            </w:r>
            <w:r>
              <w:rPr>
                <w:sz w:val="20"/>
              </w:rPr>
              <w:t>use</w:t>
            </w:r>
            <w:r>
              <w:rPr>
                <w:spacing w:val="-2"/>
                <w:sz w:val="20"/>
              </w:rPr>
              <w:t> </w:t>
            </w:r>
            <w:r>
              <w:rPr>
                <w:sz w:val="20"/>
              </w:rPr>
              <w:t>of</w:t>
            </w:r>
            <w:r>
              <w:rPr>
                <w:spacing w:val="-2"/>
                <w:sz w:val="20"/>
              </w:rPr>
              <w:t> </w:t>
            </w:r>
            <w:r>
              <w:rPr>
                <w:sz w:val="20"/>
              </w:rPr>
              <w:t>animals, provide</w:t>
            </w:r>
            <w:r>
              <w:rPr>
                <w:spacing w:val="-3"/>
                <w:sz w:val="20"/>
              </w:rPr>
              <w:t> </w:t>
            </w:r>
            <w:r>
              <w:rPr>
                <w:sz w:val="20"/>
              </w:rPr>
              <w:t>a</w:t>
            </w:r>
            <w:r>
              <w:rPr>
                <w:spacing w:val="-4"/>
                <w:sz w:val="20"/>
              </w:rPr>
              <w:t> </w:t>
            </w:r>
            <w:r>
              <w:rPr>
                <w:sz w:val="20"/>
              </w:rPr>
              <w:t>description</w:t>
            </w:r>
            <w:r>
              <w:rPr>
                <w:spacing w:val="-4"/>
                <w:sz w:val="20"/>
              </w:rPr>
              <w:t> </w:t>
            </w:r>
            <w:r>
              <w:rPr>
                <w:sz w:val="20"/>
              </w:rPr>
              <w:t>of</w:t>
            </w:r>
            <w:r>
              <w:rPr>
                <w:spacing w:val="-4"/>
                <w:sz w:val="20"/>
              </w:rPr>
              <w:t> </w:t>
            </w:r>
            <w:r>
              <w:rPr>
                <w:sz w:val="20"/>
              </w:rPr>
              <w:t>the</w:t>
            </w:r>
            <w:r>
              <w:rPr>
                <w:spacing w:val="-3"/>
                <w:sz w:val="20"/>
              </w:rPr>
              <w:t> </w:t>
            </w:r>
            <w:r>
              <w:rPr>
                <w:sz w:val="20"/>
              </w:rPr>
              <w:t>procedures</w:t>
            </w:r>
            <w:r>
              <w:rPr>
                <w:spacing w:val="-2"/>
                <w:sz w:val="20"/>
              </w:rPr>
              <w:t> </w:t>
            </w:r>
            <w:r>
              <w:rPr>
                <w:sz w:val="20"/>
              </w:rPr>
              <w:t>that are</w:t>
            </w:r>
            <w:r>
              <w:rPr>
                <w:spacing w:val="-3"/>
                <w:sz w:val="20"/>
              </w:rPr>
              <w:t> </w:t>
            </w:r>
            <w:r>
              <w:rPr>
                <w:sz w:val="20"/>
              </w:rPr>
              <w:t>to</w:t>
            </w:r>
            <w:r>
              <w:rPr>
                <w:spacing w:val="-2"/>
                <w:sz w:val="20"/>
              </w:rPr>
              <w:t> </w:t>
            </w:r>
            <w:r>
              <w:rPr>
                <w:sz w:val="20"/>
              </w:rPr>
              <w:t>be</w:t>
            </w:r>
            <w:r>
              <w:rPr>
                <w:spacing w:val="-4"/>
                <w:sz w:val="20"/>
              </w:rPr>
              <w:t> </w:t>
            </w:r>
            <w:r>
              <w:rPr>
                <w:sz w:val="20"/>
              </w:rPr>
              <w:t>used</w:t>
            </w:r>
            <w:r>
              <w:rPr>
                <w:spacing w:val="-3"/>
                <w:sz w:val="20"/>
              </w:rPr>
              <w:t> </w:t>
            </w:r>
            <w:r>
              <w:rPr>
                <w:sz w:val="20"/>
              </w:rPr>
              <w:t>and</w:t>
            </w:r>
            <w:r>
              <w:rPr>
                <w:spacing w:val="-3"/>
                <w:sz w:val="20"/>
              </w:rPr>
              <w:t> </w:t>
            </w:r>
            <w:r>
              <w:rPr>
                <w:sz w:val="20"/>
              </w:rPr>
              <w:t>define</w:t>
            </w:r>
            <w:r>
              <w:rPr>
                <w:spacing w:val="-3"/>
                <w:sz w:val="20"/>
              </w:rPr>
              <w:t> </w:t>
            </w:r>
            <w:r>
              <w:rPr>
                <w:sz w:val="20"/>
              </w:rPr>
              <w:t>the</w:t>
            </w:r>
            <w:r>
              <w:rPr>
                <w:spacing w:val="-2"/>
                <w:sz w:val="20"/>
              </w:rPr>
              <w:t> </w:t>
            </w:r>
            <w:r>
              <w:rPr>
                <w:sz w:val="20"/>
              </w:rPr>
              <w:t>severity</w:t>
            </w:r>
            <w:r>
              <w:rPr>
                <w:spacing w:val="-3"/>
                <w:sz w:val="20"/>
              </w:rPr>
              <w:t> </w:t>
            </w:r>
            <w:r>
              <w:rPr>
                <w:sz w:val="20"/>
              </w:rPr>
              <w:t>of</w:t>
            </w:r>
            <w:r>
              <w:rPr>
                <w:spacing w:val="-3"/>
                <w:sz w:val="20"/>
              </w:rPr>
              <w:t> </w:t>
            </w:r>
            <w:r>
              <w:rPr>
                <w:sz w:val="20"/>
              </w:rPr>
              <w:t>these</w:t>
            </w:r>
            <w:r>
              <w:rPr>
                <w:spacing w:val="-3"/>
                <w:sz w:val="20"/>
              </w:rPr>
              <w:t> </w:t>
            </w:r>
            <w:r>
              <w:rPr>
                <w:sz w:val="20"/>
              </w:rPr>
              <w:t>procedures?</w:t>
            </w:r>
            <w:r>
              <w:rPr>
                <w:spacing w:val="-3"/>
                <w:sz w:val="20"/>
              </w:rPr>
              <w:t> </w:t>
            </w:r>
            <w:r>
              <w:rPr>
                <w:sz w:val="20"/>
              </w:rPr>
              <w:t>Please indicate</w:t>
            </w:r>
            <w:r>
              <w:rPr>
                <w:spacing w:val="-4"/>
                <w:sz w:val="20"/>
              </w:rPr>
              <w:t> </w:t>
            </w:r>
            <w:r>
              <w:rPr>
                <w:sz w:val="20"/>
              </w:rPr>
              <w:t>whether</w:t>
            </w:r>
            <w:r>
              <w:rPr>
                <w:spacing w:val="-3"/>
                <w:sz w:val="20"/>
              </w:rPr>
              <w:t> </w:t>
            </w:r>
            <w:r>
              <w:rPr>
                <w:sz w:val="20"/>
              </w:rPr>
              <w:t>these procedures have been categorised as being ‘Mild’, ‘Moderate’ or ‘Substantial’. Outline proposed actions and approaches for refining the techniques.</w:t>
            </w:r>
          </w:p>
          <w:p>
            <w:pPr>
              <w:pStyle w:val="TableParagraph"/>
              <w:spacing w:before="229"/>
              <w:ind w:left="827" w:right="132"/>
              <w:rPr>
                <w:sz w:val="20"/>
              </w:rPr>
            </w:pPr>
            <w:r>
              <w:rPr>
                <w:sz w:val="20"/>
              </w:rPr>
              <w:t>Also provide details (either here or in the main body of the text) on the regularity of monitoring</w:t>
            </w:r>
            <w:r>
              <w:rPr>
                <w:spacing w:val="-4"/>
                <w:sz w:val="20"/>
              </w:rPr>
              <w:t> </w:t>
            </w:r>
            <w:r>
              <w:rPr>
                <w:sz w:val="20"/>
              </w:rPr>
              <w:t>and</w:t>
            </w:r>
            <w:r>
              <w:rPr>
                <w:spacing w:val="-3"/>
                <w:sz w:val="20"/>
              </w:rPr>
              <w:t> </w:t>
            </w:r>
            <w:r>
              <w:rPr>
                <w:sz w:val="20"/>
              </w:rPr>
              <w:t>whether</w:t>
            </w:r>
            <w:r>
              <w:rPr>
                <w:spacing w:val="-2"/>
                <w:sz w:val="20"/>
              </w:rPr>
              <w:t> </w:t>
            </w:r>
            <w:r>
              <w:rPr>
                <w:sz w:val="20"/>
              </w:rPr>
              <w:t>monitoring</w:t>
            </w:r>
            <w:r>
              <w:rPr>
                <w:spacing w:val="-6"/>
                <w:sz w:val="20"/>
              </w:rPr>
              <w:t> </w:t>
            </w:r>
            <w:r>
              <w:rPr>
                <w:sz w:val="20"/>
              </w:rPr>
              <w:t>requires</w:t>
            </w:r>
            <w:r>
              <w:rPr>
                <w:spacing w:val="-4"/>
                <w:sz w:val="20"/>
              </w:rPr>
              <w:t> </w:t>
            </w:r>
            <w:r>
              <w:rPr>
                <w:sz w:val="20"/>
              </w:rPr>
              <w:t>anaesthesia</w:t>
            </w:r>
            <w:r>
              <w:rPr>
                <w:spacing w:val="-5"/>
                <w:sz w:val="20"/>
              </w:rPr>
              <w:t> </w:t>
            </w:r>
            <w:r>
              <w:rPr>
                <w:sz w:val="20"/>
              </w:rPr>
              <w:t>(i.e.</w:t>
            </w:r>
            <w:r>
              <w:rPr>
                <w:spacing w:val="-5"/>
                <w:sz w:val="20"/>
              </w:rPr>
              <w:t> </w:t>
            </w:r>
            <w:r>
              <w:rPr>
                <w:sz w:val="20"/>
              </w:rPr>
              <w:t>as</w:t>
            </w:r>
            <w:r>
              <w:rPr>
                <w:spacing w:val="-4"/>
                <w:sz w:val="20"/>
              </w:rPr>
              <w:t> </w:t>
            </w:r>
            <w:r>
              <w:rPr>
                <w:sz w:val="20"/>
              </w:rPr>
              <w:t>would</w:t>
            </w:r>
            <w:r>
              <w:rPr>
                <w:spacing w:val="-3"/>
                <w:sz w:val="20"/>
              </w:rPr>
              <w:t> </w:t>
            </w:r>
            <w:r>
              <w:rPr>
                <w:sz w:val="20"/>
              </w:rPr>
              <w:t>be</w:t>
            </w:r>
            <w:r>
              <w:rPr>
                <w:spacing w:val="-6"/>
                <w:sz w:val="20"/>
              </w:rPr>
              <w:t> </w:t>
            </w:r>
            <w:r>
              <w:rPr>
                <w:sz w:val="20"/>
              </w:rPr>
              <w:t>required</w:t>
            </w:r>
            <w:r>
              <w:rPr>
                <w:spacing w:val="-5"/>
                <w:sz w:val="20"/>
              </w:rPr>
              <w:t> </w:t>
            </w:r>
            <w:r>
              <w:rPr>
                <w:sz w:val="20"/>
              </w:rPr>
              <w:t>for </w:t>
            </w:r>
            <w:r>
              <w:rPr>
                <w:i/>
                <w:sz w:val="20"/>
              </w:rPr>
              <w:t>in</w:t>
            </w:r>
            <w:r>
              <w:rPr>
                <w:i/>
                <w:sz w:val="20"/>
              </w:rPr>
              <w:t> vivo </w:t>
            </w:r>
            <w:r>
              <w:rPr>
                <w:sz w:val="20"/>
              </w:rPr>
              <w:t>imaging of tumours) (maximum 250 words)</w:t>
            </w:r>
          </w:p>
        </w:tc>
      </w:tr>
      <w:tr>
        <w:trPr>
          <w:trHeight w:val="458" w:hRule="atLeast"/>
        </w:trPr>
        <w:tc>
          <w:tcPr>
            <w:tcW w:w="9018" w:type="dxa"/>
          </w:tcPr>
          <w:p>
            <w:pPr>
              <w:pStyle w:val="TableParagraph"/>
              <w:rPr>
                <w:rFonts w:ascii="Times New Roman"/>
                <w:sz w:val="18"/>
              </w:rPr>
            </w:pPr>
          </w:p>
        </w:tc>
      </w:tr>
      <w:tr>
        <w:trPr>
          <w:trHeight w:val="690" w:hRule="atLeast"/>
        </w:trPr>
        <w:tc>
          <w:tcPr>
            <w:tcW w:w="9018" w:type="dxa"/>
            <w:shd w:val="clear" w:color="auto" w:fill="D9D9D9"/>
          </w:tcPr>
          <w:p>
            <w:pPr>
              <w:pStyle w:val="TableParagraph"/>
              <w:ind w:left="827" w:hanging="360"/>
              <w:rPr>
                <w:sz w:val="20"/>
              </w:rPr>
            </w:pPr>
            <w:r>
              <w:rPr>
                <w:sz w:val="20"/>
              </w:rPr>
              <w:t>g)</w:t>
            </w:r>
            <w:r>
              <w:rPr>
                <w:spacing w:val="80"/>
                <w:sz w:val="20"/>
              </w:rPr>
              <w:t> </w:t>
            </w:r>
            <w:r>
              <w:rPr>
                <w:sz w:val="20"/>
              </w:rPr>
              <w:t>Why is animal use necessary?</w:t>
            </w:r>
            <w:r>
              <w:rPr>
                <w:spacing w:val="40"/>
                <w:sz w:val="20"/>
              </w:rPr>
              <w:t> </w:t>
            </w:r>
            <w:r>
              <w:rPr>
                <w:sz w:val="20"/>
              </w:rPr>
              <w:t>Are there any other possible approaches? What other approaches</w:t>
            </w:r>
            <w:r>
              <w:rPr>
                <w:spacing w:val="-4"/>
                <w:sz w:val="20"/>
              </w:rPr>
              <w:t> </w:t>
            </w:r>
            <w:r>
              <w:rPr>
                <w:sz w:val="20"/>
              </w:rPr>
              <w:t>have</w:t>
            </w:r>
            <w:r>
              <w:rPr>
                <w:spacing w:val="-3"/>
                <w:sz w:val="20"/>
              </w:rPr>
              <w:t> </w:t>
            </w:r>
            <w:r>
              <w:rPr>
                <w:sz w:val="20"/>
              </w:rPr>
              <w:t>been</w:t>
            </w:r>
            <w:r>
              <w:rPr>
                <w:spacing w:val="-6"/>
                <w:sz w:val="20"/>
              </w:rPr>
              <w:t> </w:t>
            </w:r>
            <w:r>
              <w:rPr>
                <w:sz w:val="20"/>
              </w:rPr>
              <w:t>considered</w:t>
            </w:r>
            <w:r>
              <w:rPr>
                <w:spacing w:val="-4"/>
                <w:sz w:val="20"/>
              </w:rPr>
              <w:t> </w:t>
            </w:r>
            <w:r>
              <w:rPr>
                <w:sz w:val="20"/>
              </w:rPr>
              <w:t>and</w:t>
            </w:r>
            <w:r>
              <w:rPr>
                <w:spacing w:val="-5"/>
                <w:sz w:val="20"/>
              </w:rPr>
              <w:t> </w:t>
            </w:r>
            <w:r>
              <w:rPr>
                <w:sz w:val="20"/>
              </w:rPr>
              <w:t>why</w:t>
            </w:r>
            <w:r>
              <w:rPr>
                <w:spacing w:val="-4"/>
                <w:sz w:val="20"/>
              </w:rPr>
              <w:t> </w:t>
            </w:r>
            <w:r>
              <w:rPr>
                <w:sz w:val="20"/>
              </w:rPr>
              <w:t>are</w:t>
            </w:r>
            <w:r>
              <w:rPr>
                <w:spacing w:val="-5"/>
                <w:sz w:val="20"/>
              </w:rPr>
              <w:t> </w:t>
            </w:r>
            <w:r>
              <w:rPr>
                <w:sz w:val="20"/>
              </w:rPr>
              <w:t>these</w:t>
            </w:r>
            <w:r>
              <w:rPr>
                <w:spacing w:val="-3"/>
                <w:sz w:val="20"/>
              </w:rPr>
              <w:t> </w:t>
            </w:r>
            <w:r>
              <w:rPr>
                <w:sz w:val="20"/>
              </w:rPr>
              <w:t>not</w:t>
            </w:r>
            <w:r>
              <w:rPr>
                <w:spacing w:val="-5"/>
                <w:sz w:val="20"/>
              </w:rPr>
              <w:t> </w:t>
            </w:r>
            <w:r>
              <w:rPr>
                <w:sz w:val="20"/>
              </w:rPr>
              <w:t>suitable? (maximum</w:t>
            </w:r>
            <w:r>
              <w:rPr>
                <w:spacing w:val="-4"/>
                <w:sz w:val="20"/>
              </w:rPr>
              <w:t> </w:t>
            </w:r>
            <w:r>
              <w:rPr>
                <w:sz w:val="20"/>
              </w:rPr>
              <w:t>250</w:t>
            </w:r>
            <w:r>
              <w:rPr>
                <w:spacing w:val="-5"/>
                <w:sz w:val="20"/>
              </w:rPr>
              <w:t> </w:t>
            </w:r>
            <w:r>
              <w:rPr>
                <w:sz w:val="20"/>
              </w:rPr>
              <w:t>words)</w:t>
            </w:r>
          </w:p>
        </w:tc>
      </w:tr>
      <w:tr>
        <w:trPr>
          <w:trHeight w:val="460" w:hRule="atLeast"/>
        </w:trPr>
        <w:tc>
          <w:tcPr>
            <w:tcW w:w="9018" w:type="dxa"/>
          </w:tcPr>
          <w:p>
            <w:pPr>
              <w:pStyle w:val="TableParagraph"/>
              <w:rPr>
                <w:rFonts w:ascii="Times New Roman"/>
                <w:sz w:val="18"/>
              </w:rPr>
            </w:pPr>
          </w:p>
        </w:tc>
      </w:tr>
    </w:tbl>
    <w:p>
      <w:pPr>
        <w:pStyle w:val="TableParagraph"/>
        <w:spacing w:after="0"/>
        <w:rPr>
          <w:rFonts w:ascii="Times New Roman"/>
          <w:sz w:val="18"/>
        </w:rPr>
        <w:sectPr>
          <w:headerReference w:type="default" r:id="rId5"/>
          <w:footerReference w:type="default" r:id="rId6"/>
          <w:type w:val="continuous"/>
          <w:pgSz w:w="11910" w:h="16840"/>
          <w:pgMar w:header="708" w:footer="1000" w:top="2680" w:bottom="1471" w:left="1417" w:right="1417"/>
          <w:pgNumType w:start="1"/>
        </w:sectPr>
      </w:pPr>
    </w:p>
    <w:tbl>
      <w:tblPr>
        <w:tblW w:w="0" w:type="auto"/>
        <w:jc w:val="left"/>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18"/>
      </w:tblGrid>
      <w:tr>
        <w:trPr>
          <w:trHeight w:val="688" w:hRule="atLeast"/>
        </w:trPr>
        <w:tc>
          <w:tcPr>
            <w:tcW w:w="9018" w:type="dxa"/>
            <w:shd w:val="clear" w:color="auto" w:fill="D9D9D9"/>
          </w:tcPr>
          <w:p>
            <w:pPr>
              <w:pStyle w:val="TableParagraph"/>
              <w:ind w:left="1547" w:right="371" w:hanging="1080"/>
              <w:rPr>
                <w:sz w:val="20"/>
              </w:rPr>
            </w:pPr>
            <w:r>
              <w:rPr>
                <w:sz w:val="20"/>
              </w:rPr>
              <w:t>h)</w:t>
            </w:r>
            <w:r>
              <w:rPr>
                <w:spacing w:val="80"/>
                <w:sz w:val="20"/>
              </w:rPr>
              <w:t> </w:t>
            </w:r>
            <w:r>
              <w:rPr>
                <w:sz w:val="20"/>
              </w:rPr>
              <w:t>What</w:t>
            </w:r>
            <w:r>
              <w:rPr>
                <w:spacing w:val="-4"/>
                <w:sz w:val="20"/>
              </w:rPr>
              <w:t> </w:t>
            </w:r>
            <w:r>
              <w:rPr>
                <w:sz w:val="20"/>
              </w:rPr>
              <w:t>species</w:t>
            </w:r>
            <w:r>
              <w:rPr>
                <w:spacing w:val="-3"/>
                <w:sz w:val="20"/>
              </w:rPr>
              <w:t> </w:t>
            </w:r>
            <w:r>
              <w:rPr>
                <w:sz w:val="20"/>
              </w:rPr>
              <w:t>is</w:t>
            </w:r>
            <w:r>
              <w:rPr>
                <w:spacing w:val="-3"/>
                <w:sz w:val="20"/>
              </w:rPr>
              <w:t> </w:t>
            </w:r>
            <w:r>
              <w:rPr>
                <w:sz w:val="20"/>
              </w:rPr>
              <w:t>to</w:t>
            </w:r>
            <w:r>
              <w:rPr>
                <w:spacing w:val="-3"/>
                <w:sz w:val="20"/>
              </w:rPr>
              <w:t> </w:t>
            </w:r>
            <w:r>
              <w:rPr>
                <w:sz w:val="20"/>
              </w:rPr>
              <w:t>be</w:t>
            </w:r>
            <w:r>
              <w:rPr>
                <w:spacing w:val="-3"/>
                <w:sz w:val="20"/>
              </w:rPr>
              <w:t> </w:t>
            </w:r>
            <w:r>
              <w:rPr>
                <w:sz w:val="20"/>
              </w:rPr>
              <w:t>used,</w:t>
            </w:r>
            <w:r>
              <w:rPr>
                <w:spacing w:val="-2"/>
                <w:sz w:val="20"/>
              </w:rPr>
              <w:t> </w:t>
            </w:r>
            <w:r>
              <w:rPr>
                <w:sz w:val="20"/>
              </w:rPr>
              <w:t>and</w:t>
            </w:r>
            <w:r>
              <w:rPr>
                <w:spacing w:val="-2"/>
                <w:sz w:val="20"/>
              </w:rPr>
              <w:t> </w:t>
            </w:r>
            <w:r>
              <w:rPr>
                <w:sz w:val="20"/>
              </w:rPr>
              <w:t>why</w:t>
            </w:r>
            <w:r>
              <w:rPr>
                <w:spacing w:val="-3"/>
                <w:sz w:val="20"/>
              </w:rPr>
              <w:t> </w:t>
            </w:r>
            <w:r>
              <w:rPr>
                <w:sz w:val="20"/>
              </w:rPr>
              <w:t>is</w:t>
            </w:r>
            <w:r>
              <w:rPr>
                <w:spacing w:val="-3"/>
                <w:sz w:val="20"/>
              </w:rPr>
              <w:t> </w:t>
            </w:r>
            <w:r>
              <w:rPr>
                <w:sz w:val="20"/>
              </w:rPr>
              <w:t>this species</w:t>
            </w:r>
            <w:r>
              <w:rPr>
                <w:spacing w:val="-2"/>
                <w:sz w:val="20"/>
              </w:rPr>
              <w:t> </w:t>
            </w:r>
            <w:r>
              <w:rPr>
                <w:sz w:val="20"/>
              </w:rPr>
              <w:t>the</w:t>
            </w:r>
            <w:r>
              <w:rPr>
                <w:spacing w:val="-2"/>
                <w:sz w:val="20"/>
              </w:rPr>
              <w:t> </w:t>
            </w:r>
            <w:r>
              <w:rPr>
                <w:sz w:val="20"/>
              </w:rPr>
              <w:t>most</w:t>
            </w:r>
            <w:r>
              <w:rPr>
                <w:spacing w:val="-4"/>
                <w:sz w:val="20"/>
              </w:rPr>
              <w:t> </w:t>
            </w:r>
            <w:r>
              <w:rPr>
                <w:sz w:val="20"/>
              </w:rPr>
              <w:t>appropriate?</w:t>
            </w:r>
            <w:r>
              <w:rPr>
                <w:spacing w:val="40"/>
                <w:sz w:val="20"/>
              </w:rPr>
              <w:t> </w:t>
            </w:r>
            <w:r>
              <w:rPr>
                <w:sz w:val="20"/>
              </w:rPr>
              <w:t>(maximum 250 words).</w:t>
            </w:r>
          </w:p>
        </w:tc>
      </w:tr>
      <w:tr>
        <w:trPr>
          <w:trHeight w:val="460" w:hRule="atLeast"/>
        </w:trPr>
        <w:tc>
          <w:tcPr>
            <w:tcW w:w="9018" w:type="dxa"/>
          </w:tcPr>
          <w:p>
            <w:pPr>
              <w:pStyle w:val="TableParagraph"/>
              <w:rPr>
                <w:rFonts w:ascii="Times New Roman"/>
                <w:sz w:val="18"/>
              </w:rPr>
            </w:pPr>
          </w:p>
        </w:tc>
      </w:tr>
      <w:tr>
        <w:trPr>
          <w:trHeight w:val="690" w:hRule="atLeast"/>
        </w:trPr>
        <w:tc>
          <w:tcPr>
            <w:tcW w:w="9018" w:type="dxa"/>
            <w:shd w:val="clear" w:color="auto" w:fill="D9D9D9"/>
          </w:tcPr>
          <w:p>
            <w:pPr>
              <w:pStyle w:val="TableParagraph"/>
              <w:tabs>
                <w:tab w:pos="827" w:val="left" w:leader="none"/>
              </w:tabs>
              <w:ind w:left="827" w:right="251" w:hanging="360"/>
              <w:rPr>
                <w:sz w:val="20"/>
              </w:rPr>
            </w:pPr>
            <w:r>
              <w:rPr>
                <w:spacing w:val="-6"/>
                <w:sz w:val="20"/>
              </w:rPr>
              <w:t>i)</w:t>
            </w:r>
            <w:r>
              <w:rPr>
                <w:sz w:val="20"/>
              </w:rPr>
              <w:tab/>
              <w:t>Does</w:t>
            </w:r>
            <w:r>
              <w:rPr>
                <w:spacing w:val="-3"/>
                <w:sz w:val="20"/>
              </w:rPr>
              <w:t> </w:t>
            </w:r>
            <w:r>
              <w:rPr>
                <w:sz w:val="20"/>
              </w:rPr>
              <w:t>the</w:t>
            </w:r>
            <w:r>
              <w:rPr>
                <w:spacing w:val="-4"/>
                <w:sz w:val="20"/>
              </w:rPr>
              <w:t> </w:t>
            </w:r>
            <w:r>
              <w:rPr>
                <w:sz w:val="20"/>
              </w:rPr>
              <w:t>proposed</w:t>
            </w:r>
            <w:r>
              <w:rPr>
                <w:spacing w:val="-5"/>
                <w:sz w:val="20"/>
              </w:rPr>
              <w:t> </w:t>
            </w:r>
            <w:r>
              <w:rPr>
                <w:sz w:val="20"/>
              </w:rPr>
              <w:t>study</w:t>
            </w:r>
            <w:r>
              <w:rPr>
                <w:spacing w:val="-3"/>
                <w:sz w:val="20"/>
              </w:rPr>
              <w:t> </w:t>
            </w:r>
            <w:r>
              <w:rPr>
                <w:sz w:val="20"/>
              </w:rPr>
              <w:t>involve</w:t>
            </w:r>
            <w:r>
              <w:rPr>
                <w:spacing w:val="-4"/>
                <w:sz w:val="20"/>
              </w:rPr>
              <w:t> </w:t>
            </w:r>
            <w:r>
              <w:rPr>
                <w:sz w:val="20"/>
              </w:rPr>
              <w:t>the</w:t>
            </w:r>
            <w:r>
              <w:rPr>
                <w:spacing w:val="-4"/>
                <w:sz w:val="20"/>
              </w:rPr>
              <w:t> </w:t>
            </w:r>
            <w:r>
              <w:rPr>
                <w:sz w:val="20"/>
              </w:rPr>
              <w:t>use</w:t>
            </w:r>
            <w:r>
              <w:rPr>
                <w:spacing w:val="-2"/>
                <w:sz w:val="20"/>
              </w:rPr>
              <w:t> </w:t>
            </w:r>
            <w:r>
              <w:rPr>
                <w:sz w:val="20"/>
              </w:rPr>
              <w:t>of</w:t>
            </w:r>
            <w:r>
              <w:rPr>
                <w:spacing w:val="-4"/>
                <w:sz w:val="20"/>
              </w:rPr>
              <w:t> </w:t>
            </w:r>
            <w:r>
              <w:rPr>
                <w:sz w:val="20"/>
              </w:rPr>
              <w:t>genetically-modified</w:t>
            </w:r>
            <w:r>
              <w:rPr>
                <w:spacing w:val="-4"/>
                <w:sz w:val="20"/>
              </w:rPr>
              <w:t> </w:t>
            </w:r>
            <w:r>
              <w:rPr>
                <w:sz w:val="20"/>
              </w:rPr>
              <w:t>animals?</w:t>
            </w:r>
            <w:r>
              <w:rPr>
                <w:spacing w:val="-2"/>
                <w:sz w:val="20"/>
              </w:rPr>
              <w:t> </w:t>
            </w:r>
            <w:r>
              <w:rPr>
                <w:sz w:val="20"/>
              </w:rPr>
              <w:t>If</w:t>
            </w:r>
            <w:r>
              <w:rPr>
                <w:spacing w:val="-4"/>
                <w:sz w:val="20"/>
              </w:rPr>
              <w:t> </w:t>
            </w:r>
            <w:r>
              <w:rPr>
                <w:sz w:val="20"/>
              </w:rPr>
              <w:t>so,</w:t>
            </w:r>
            <w:r>
              <w:rPr>
                <w:spacing w:val="-2"/>
                <w:sz w:val="20"/>
              </w:rPr>
              <w:t> </w:t>
            </w:r>
            <w:r>
              <w:rPr>
                <w:sz w:val="20"/>
              </w:rPr>
              <w:t>then</w:t>
            </w:r>
            <w:r>
              <w:rPr>
                <w:spacing w:val="-5"/>
                <w:sz w:val="20"/>
              </w:rPr>
              <w:t> </w:t>
            </w:r>
            <w:r>
              <w:rPr>
                <w:sz w:val="20"/>
              </w:rPr>
              <w:t>what are the mutations and will these be harmful mutations?</w:t>
            </w:r>
          </w:p>
        </w:tc>
      </w:tr>
      <w:tr>
        <w:trPr>
          <w:trHeight w:val="688" w:hRule="atLeast"/>
        </w:trPr>
        <w:tc>
          <w:tcPr>
            <w:tcW w:w="9018" w:type="dxa"/>
          </w:tcPr>
          <w:p>
            <w:pPr>
              <w:pStyle w:val="TableParagraph"/>
              <w:rPr>
                <w:rFonts w:ascii="Times New Roman"/>
                <w:sz w:val="18"/>
              </w:rPr>
            </w:pPr>
          </w:p>
        </w:tc>
      </w:tr>
      <w:tr>
        <w:trPr>
          <w:trHeight w:val="460" w:hRule="atLeast"/>
        </w:trPr>
        <w:tc>
          <w:tcPr>
            <w:tcW w:w="9018" w:type="dxa"/>
            <w:shd w:val="clear" w:color="auto" w:fill="D9D9D9"/>
          </w:tcPr>
          <w:p>
            <w:pPr>
              <w:pStyle w:val="TableParagraph"/>
              <w:tabs>
                <w:tab w:pos="827" w:val="left" w:leader="none"/>
              </w:tabs>
              <w:spacing w:line="229" w:lineRule="exact"/>
              <w:ind w:left="467"/>
              <w:rPr>
                <w:sz w:val="20"/>
              </w:rPr>
            </w:pPr>
            <w:r>
              <w:rPr>
                <w:spacing w:val="-5"/>
                <w:sz w:val="20"/>
              </w:rPr>
              <w:t>j)</w:t>
            </w:r>
            <w:r>
              <w:rPr>
                <w:sz w:val="20"/>
              </w:rPr>
              <w:tab/>
              <w:t>Is</w:t>
            </w:r>
            <w:r>
              <w:rPr>
                <w:spacing w:val="-7"/>
                <w:sz w:val="20"/>
              </w:rPr>
              <w:t> </w:t>
            </w:r>
            <w:r>
              <w:rPr>
                <w:sz w:val="20"/>
              </w:rPr>
              <w:t>the</w:t>
            </w:r>
            <w:r>
              <w:rPr>
                <w:spacing w:val="-7"/>
                <w:sz w:val="20"/>
              </w:rPr>
              <w:t> </w:t>
            </w:r>
            <w:r>
              <w:rPr>
                <w:sz w:val="20"/>
              </w:rPr>
              <w:t>appropriate</w:t>
            </w:r>
            <w:r>
              <w:rPr>
                <w:spacing w:val="-8"/>
                <w:sz w:val="20"/>
              </w:rPr>
              <w:t> </w:t>
            </w:r>
            <w:r>
              <w:rPr>
                <w:sz w:val="20"/>
              </w:rPr>
              <w:t>Project</w:t>
            </w:r>
            <w:r>
              <w:rPr>
                <w:spacing w:val="-6"/>
                <w:sz w:val="20"/>
              </w:rPr>
              <w:t> </w:t>
            </w:r>
            <w:r>
              <w:rPr>
                <w:sz w:val="20"/>
              </w:rPr>
              <w:t>Licence</w:t>
            </w:r>
            <w:r>
              <w:rPr>
                <w:spacing w:val="-7"/>
                <w:sz w:val="20"/>
              </w:rPr>
              <w:t> </w:t>
            </w:r>
            <w:r>
              <w:rPr>
                <w:sz w:val="20"/>
              </w:rPr>
              <w:t>in</w:t>
            </w:r>
            <w:r>
              <w:rPr>
                <w:spacing w:val="-6"/>
                <w:sz w:val="20"/>
              </w:rPr>
              <w:t> </w:t>
            </w:r>
            <w:r>
              <w:rPr>
                <w:spacing w:val="-2"/>
                <w:sz w:val="20"/>
              </w:rPr>
              <w:t>place?</w:t>
            </w:r>
          </w:p>
        </w:tc>
      </w:tr>
      <w:tr>
        <w:trPr>
          <w:trHeight w:val="460" w:hRule="atLeast"/>
        </w:trPr>
        <w:tc>
          <w:tcPr>
            <w:tcW w:w="9018" w:type="dxa"/>
          </w:tcPr>
          <w:p>
            <w:pPr>
              <w:pStyle w:val="TableParagraph"/>
              <w:rPr>
                <w:rFonts w:ascii="Times New Roman"/>
                <w:sz w:val="18"/>
              </w:rPr>
            </w:pPr>
          </w:p>
        </w:tc>
      </w:tr>
    </w:tbl>
    <w:p>
      <w:pPr>
        <w:spacing w:line="240" w:lineRule="auto" w:before="0"/>
        <w:rPr>
          <w:b/>
          <w:sz w:val="20"/>
        </w:rPr>
      </w:pPr>
    </w:p>
    <w:p>
      <w:pPr>
        <w:spacing w:line="240" w:lineRule="auto" w:before="3" w:after="1"/>
        <w:rPr>
          <w:b/>
          <w:sz w:val="20"/>
        </w:rPr>
      </w:pPr>
    </w:p>
    <w:tbl>
      <w:tblPr>
        <w:tblW w:w="0" w:type="auto"/>
        <w:jc w:val="left"/>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75"/>
        <w:gridCol w:w="3543"/>
      </w:tblGrid>
      <w:tr>
        <w:trPr>
          <w:trHeight w:val="918" w:hRule="atLeast"/>
        </w:trPr>
        <w:tc>
          <w:tcPr>
            <w:tcW w:w="9018" w:type="dxa"/>
            <w:gridSpan w:val="2"/>
            <w:shd w:val="clear" w:color="auto" w:fill="D9D9D9"/>
          </w:tcPr>
          <w:p>
            <w:pPr>
              <w:pStyle w:val="TableParagraph"/>
              <w:spacing w:line="229" w:lineRule="exact"/>
              <w:ind w:left="107"/>
              <w:rPr>
                <w:sz w:val="20"/>
              </w:rPr>
            </w:pPr>
            <w:r>
              <w:rPr>
                <w:sz w:val="20"/>
              </w:rPr>
              <w:t>2.</w:t>
            </w:r>
            <w:r>
              <w:rPr>
                <w:spacing w:val="35"/>
                <w:sz w:val="20"/>
              </w:rPr>
              <w:t>  </w:t>
            </w:r>
            <w:r>
              <w:rPr>
                <w:sz w:val="20"/>
              </w:rPr>
              <w:t>SUMMARY</w:t>
            </w:r>
            <w:r>
              <w:rPr>
                <w:spacing w:val="-5"/>
                <w:sz w:val="20"/>
              </w:rPr>
              <w:t> </w:t>
            </w:r>
            <w:r>
              <w:rPr>
                <w:sz w:val="20"/>
              </w:rPr>
              <w:t>OF</w:t>
            </w:r>
            <w:r>
              <w:rPr>
                <w:spacing w:val="-2"/>
                <w:sz w:val="20"/>
              </w:rPr>
              <w:t> </w:t>
            </w:r>
            <w:r>
              <w:rPr>
                <w:sz w:val="20"/>
              </w:rPr>
              <w:t>ANIMAL</w:t>
            </w:r>
            <w:r>
              <w:rPr>
                <w:spacing w:val="-2"/>
                <w:sz w:val="20"/>
              </w:rPr>
              <w:t> </w:t>
            </w:r>
            <w:r>
              <w:rPr>
                <w:spacing w:val="-4"/>
                <w:sz w:val="20"/>
              </w:rPr>
              <w:t>COSTS</w:t>
            </w:r>
          </w:p>
          <w:p>
            <w:pPr>
              <w:pStyle w:val="TableParagraph"/>
              <w:rPr>
                <w:b/>
                <w:sz w:val="20"/>
              </w:rPr>
            </w:pPr>
          </w:p>
          <w:p>
            <w:pPr>
              <w:pStyle w:val="TableParagraph"/>
              <w:spacing w:before="1"/>
              <w:ind w:left="107"/>
              <w:rPr>
                <w:sz w:val="20"/>
              </w:rPr>
            </w:pPr>
            <w:r>
              <w:rPr>
                <w:sz w:val="20"/>
              </w:rPr>
              <w:t>The</w:t>
            </w:r>
            <w:r>
              <w:rPr>
                <w:spacing w:val="-9"/>
                <w:sz w:val="20"/>
              </w:rPr>
              <w:t> </w:t>
            </w:r>
            <w:r>
              <w:rPr>
                <w:sz w:val="20"/>
              </w:rPr>
              <w:t>table</w:t>
            </w:r>
            <w:r>
              <w:rPr>
                <w:spacing w:val="-6"/>
                <w:sz w:val="20"/>
              </w:rPr>
              <w:t> </w:t>
            </w:r>
            <w:r>
              <w:rPr>
                <w:sz w:val="20"/>
              </w:rPr>
              <w:t>below</w:t>
            </w:r>
            <w:r>
              <w:rPr>
                <w:spacing w:val="-6"/>
                <w:sz w:val="20"/>
              </w:rPr>
              <w:t> </w:t>
            </w:r>
            <w:r>
              <w:rPr>
                <w:sz w:val="20"/>
              </w:rPr>
              <w:t>should</w:t>
            </w:r>
            <w:r>
              <w:rPr>
                <w:spacing w:val="-6"/>
                <w:sz w:val="20"/>
              </w:rPr>
              <w:t> </w:t>
            </w:r>
            <w:r>
              <w:rPr>
                <w:sz w:val="20"/>
              </w:rPr>
              <w:t>be</w:t>
            </w:r>
            <w:r>
              <w:rPr>
                <w:spacing w:val="-7"/>
                <w:sz w:val="20"/>
              </w:rPr>
              <w:t> </w:t>
            </w:r>
            <w:r>
              <w:rPr>
                <w:sz w:val="20"/>
              </w:rPr>
              <w:t>duplicated</w:t>
            </w:r>
            <w:r>
              <w:rPr>
                <w:spacing w:val="-9"/>
                <w:sz w:val="20"/>
              </w:rPr>
              <w:t> </w:t>
            </w:r>
            <w:r>
              <w:rPr>
                <w:sz w:val="20"/>
              </w:rPr>
              <w:t>for</w:t>
            </w:r>
            <w:r>
              <w:rPr>
                <w:spacing w:val="-8"/>
                <w:sz w:val="20"/>
              </w:rPr>
              <w:t> </w:t>
            </w:r>
            <w:r>
              <w:rPr>
                <w:sz w:val="20"/>
              </w:rPr>
              <w:t>each</w:t>
            </w:r>
            <w:r>
              <w:rPr>
                <w:spacing w:val="-6"/>
                <w:sz w:val="20"/>
              </w:rPr>
              <w:t> </w:t>
            </w:r>
            <w:r>
              <w:rPr>
                <w:sz w:val="20"/>
              </w:rPr>
              <w:t>different</w:t>
            </w:r>
            <w:r>
              <w:rPr>
                <w:spacing w:val="-8"/>
                <w:sz w:val="20"/>
              </w:rPr>
              <w:t> </w:t>
            </w:r>
            <w:r>
              <w:rPr>
                <w:spacing w:val="-2"/>
                <w:sz w:val="20"/>
              </w:rPr>
              <w:t>species.</w:t>
            </w:r>
          </w:p>
        </w:tc>
      </w:tr>
      <w:tr>
        <w:trPr>
          <w:trHeight w:val="251" w:hRule="atLeast"/>
        </w:trPr>
        <w:tc>
          <w:tcPr>
            <w:tcW w:w="5475" w:type="dxa"/>
            <w:shd w:val="clear" w:color="auto" w:fill="D9D9D9"/>
          </w:tcPr>
          <w:p>
            <w:pPr>
              <w:pStyle w:val="TableParagraph"/>
              <w:spacing w:line="229" w:lineRule="exact"/>
              <w:ind w:left="107"/>
              <w:rPr>
                <w:sz w:val="20"/>
              </w:rPr>
            </w:pPr>
            <w:r>
              <w:rPr>
                <w:sz w:val="20"/>
              </w:rPr>
              <w:t>Animal</w:t>
            </w:r>
            <w:r>
              <w:rPr>
                <w:spacing w:val="-7"/>
                <w:sz w:val="20"/>
              </w:rPr>
              <w:t> </w:t>
            </w:r>
            <w:r>
              <w:rPr>
                <w:sz w:val="20"/>
              </w:rPr>
              <w:t>species</w:t>
            </w:r>
            <w:r>
              <w:rPr>
                <w:spacing w:val="-5"/>
                <w:sz w:val="20"/>
              </w:rPr>
              <w:t> </w:t>
            </w:r>
            <w:r>
              <w:rPr>
                <w:sz w:val="20"/>
              </w:rPr>
              <w:t>to</w:t>
            </w:r>
            <w:r>
              <w:rPr>
                <w:spacing w:val="-5"/>
                <w:sz w:val="20"/>
              </w:rPr>
              <w:t> </w:t>
            </w:r>
            <w:r>
              <w:rPr>
                <w:sz w:val="20"/>
              </w:rPr>
              <w:t>be</w:t>
            </w:r>
            <w:r>
              <w:rPr>
                <w:spacing w:val="-7"/>
                <w:sz w:val="20"/>
              </w:rPr>
              <w:t> </w:t>
            </w:r>
            <w:r>
              <w:rPr>
                <w:sz w:val="20"/>
              </w:rPr>
              <w:t>used,</w:t>
            </w:r>
            <w:r>
              <w:rPr>
                <w:spacing w:val="-4"/>
                <w:sz w:val="20"/>
              </w:rPr>
              <w:t> </w:t>
            </w:r>
            <w:r>
              <w:rPr>
                <w:sz w:val="20"/>
              </w:rPr>
              <w:t>and</w:t>
            </w:r>
            <w:r>
              <w:rPr>
                <w:spacing w:val="-6"/>
                <w:sz w:val="20"/>
              </w:rPr>
              <w:t> </w:t>
            </w:r>
            <w:r>
              <w:rPr>
                <w:sz w:val="20"/>
              </w:rPr>
              <w:t>strain</w:t>
            </w:r>
            <w:r>
              <w:rPr>
                <w:spacing w:val="-4"/>
                <w:sz w:val="20"/>
              </w:rPr>
              <w:t> </w:t>
            </w:r>
            <w:r>
              <w:rPr>
                <w:sz w:val="20"/>
              </w:rPr>
              <w:t>if</w:t>
            </w:r>
            <w:r>
              <w:rPr>
                <w:spacing w:val="-6"/>
                <w:sz w:val="20"/>
              </w:rPr>
              <w:t> </w:t>
            </w:r>
            <w:r>
              <w:rPr>
                <w:spacing w:val="-2"/>
                <w:sz w:val="20"/>
              </w:rPr>
              <w:t>relevant:</w:t>
            </w:r>
          </w:p>
        </w:tc>
        <w:tc>
          <w:tcPr>
            <w:tcW w:w="3543" w:type="dxa"/>
          </w:tcPr>
          <w:p>
            <w:pPr>
              <w:pStyle w:val="TableParagraph"/>
              <w:rPr>
                <w:rFonts w:ascii="Times New Roman"/>
                <w:sz w:val="18"/>
              </w:rPr>
            </w:pPr>
          </w:p>
        </w:tc>
      </w:tr>
      <w:tr>
        <w:trPr>
          <w:trHeight w:val="244" w:hRule="atLeast"/>
        </w:trPr>
        <w:tc>
          <w:tcPr>
            <w:tcW w:w="5475" w:type="dxa"/>
            <w:shd w:val="clear" w:color="auto" w:fill="D9D9D9"/>
          </w:tcPr>
          <w:p>
            <w:pPr>
              <w:pStyle w:val="TableParagraph"/>
              <w:rPr>
                <w:rFonts w:ascii="Times New Roman"/>
                <w:sz w:val="16"/>
              </w:rPr>
            </w:pPr>
          </w:p>
        </w:tc>
        <w:tc>
          <w:tcPr>
            <w:tcW w:w="3543" w:type="dxa"/>
          </w:tcPr>
          <w:p>
            <w:pPr>
              <w:pStyle w:val="TableParagraph"/>
              <w:rPr>
                <w:rFonts w:ascii="Times New Roman"/>
                <w:sz w:val="16"/>
              </w:rPr>
            </w:pPr>
          </w:p>
        </w:tc>
      </w:tr>
      <w:tr>
        <w:trPr>
          <w:trHeight w:val="244" w:hRule="atLeast"/>
        </w:trPr>
        <w:tc>
          <w:tcPr>
            <w:tcW w:w="5475" w:type="dxa"/>
            <w:shd w:val="clear" w:color="auto" w:fill="D9D9D9"/>
          </w:tcPr>
          <w:p>
            <w:pPr>
              <w:pStyle w:val="TableParagraph"/>
              <w:spacing w:line="218" w:lineRule="exact" w:before="6"/>
              <w:ind w:left="107"/>
              <w:rPr>
                <w:sz w:val="20"/>
              </w:rPr>
            </w:pPr>
            <w:r>
              <w:rPr>
                <w:sz w:val="20"/>
              </w:rPr>
              <w:t>Source</w:t>
            </w:r>
            <w:r>
              <w:rPr>
                <w:spacing w:val="-7"/>
                <w:sz w:val="20"/>
              </w:rPr>
              <w:t> </w:t>
            </w:r>
            <w:r>
              <w:rPr>
                <w:sz w:val="20"/>
              </w:rPr>
              <w:t>of</w:t>
            </w:r>
            <w:r>
              <w:rPr>
                <w:spacing w:val="-5"/>
                <w:sz w:val="20"/>
              </w:rPr>
              <w:t> </w:t>
            </w:r>
            <w:r>
              <w:rPr>
                <w:spacing w:val="-2"/>
                <w:sz w:val="20"/>
              </w:rPr>
              <w:t>supply</w:t>
            </w:r>
          </w:p>
        </w:tc>
        <w:tc>
          <w:tcPr>
            <w:tcW w:w="3543" w:type="dxa"/>
          </w:tcPr>
          <w:p>
            <w:pPr>
              <w:pStyle w:val="TableParagraph"/>
              <w:rPr>
                <w:rFonts w:ascii="Times New Roman"/>
                <w:sz w:val="16"/>
              </w:rPr>
            </w:pPr>
          </w:p>
        </w:tc>
      </w:tr>
      <w:tr>
        <w:trPr>
          <w:trHeight w:val="244" w:hRule="atLeast"/>
        </w:trPr>
        <w:tc>
          <w:tcPr>
            <w:tcW w:w="5475" w:type="dxa"/>
            <w:shd w:val="clear" w:color="auto" w:fill="D9D9D9"/>
          </w:tcPr>
          <w:p>
            <w:pPr>
              <w:pStyle w:val="TableParagraph"/>
              <w:rPr>
                <w:rFonts w:ascii="Times New Roman"/>
                <w:sz w:val="16"/>
              </w:rPr>
            </w:pPr>
          </w:p>
        </w:tc>
        <w:tc>
          <w:tcPr>
            <w:tcW w:w="3543" w:type="dxa"/>
          </w:tcPr>
          <w:p>
            <w:pPr>
              <w:pStyle w:val="TableParagraph"/>
              <w:rPr>
                <w:rFonts w:ascii="Times New Roman"/>
                <w:sz w:val="16"/>
              </w:rPr>
            </w:pPr>
          </w:p>
        </w:tc>
      </w:tr>
      <w:tr>
        <w:trPr>
          <w:trHeight w:val="246" w:hRule="atLeast"/>
        </w:trPr>
        <w:tc>
          <w:tcPr>
            <w:tcW w:w="5475" w:type="dxa"/>
            <w:shd w:val="clear" w:color="auto" w:fill="D9D9D9"/>
          </w:tcPr>
          <w:p>
            <w:pPr>
              <w:pStyle w:val="TableParagraph"/>
              <w:spacing w:line="218" w:lineRule="exact" w:before="9"/>
              <w:ind w:left="107"/>
              <w:rPr>
                <w:sz w:val="20"/>
              </w:rPr>
            </w:pPr>
            <w:r>
              <w:rPr>
                <w:spacing w:val="-2"/>
                <w:sz w:val="20"/>
              </w:rPr>
              <w:t>Purchase:</w:t>
            </w:r>
          </w:p>
        </w:tc>
        <w:tc>
          <w:tcPr>
            <w:tcW w:w="3543" w:type="dxa"/>
          </w:tcPr>
          <w:p>
            <w:pPr>
              <w:pStyle w:val="TableParagraph"/>
              <w:rPr>
                <w:rFonts w:ascii="Times New Roman"/>
                <w:sz w:val="16"/>
              </w:rPr>
            </w:pPr>
          </w:p>
        </w:tc>
      </w:tr>
      <w:tr>
        <w:trPr>
          <w:trHeight w:val="244" w:hRule="atLeast"/>
        </w:trPr>
        <w:tc>
          <w:tcPr>
            <w:tcW w:w="5475" w:type="dxa"/>
            <w:shd w:val="clear" w:color="auto" w:fill="D9D9D9"/>
          </w:tcPr>
          <w:p>
            <w:pPr>
              <w:pStyle w:val="TableParagraph"/>
              <w:spacing w:line="218" w:lineRule="exact" w:before="6"/>
              <w:ind w:left="107"/>
              <w:rPr>
                <w:sz w:val="20"/>
              </w:rPr>
            </w:pPr>
            <w:r>
              <w:rPr>
                <w:sz w:val="20"/>
              </w:rPr>
              <w:t>Purchase</w:t>
            </w:r>
            <w:r>
              <w:rPr>
                <w:spacing w:val="-5"/>
                <w:sz w:val="20"/>
              </w:rPr>
              <w:t> </w:t>
            </w:r>
            <w:r>
              <w:rPr>
                <w:sz w:val="20"/>
              </w:rPr>
              <w:t>price</w:t>
            </w:r>
            <w:r>
              <w:rPr>
                <w:spacing w:val="-6"/>
                <w:sz w:val="20"/>
              </w:rPr>
              <w:t> </w:t>
            </w:r>
            <w:r>
              <w:rPr>
                <w:sz w:val="20"/>
              </w:rPr>
              <w:t>per</w:t>
            </w:r>
            <w:r>
              <w:rPr>
                <w:spacing w:val="-6"/>
                <w:sz w:val="20"/>
              </w:rPr>
              <w:t> </w:t>
            </w:r>
            <w:r>
              <w:rPr>
                <w:spacing w:val="-2"/>
                <w:sz w:val="20"/>
              </w:rPr>
              <w:t>animal</w:t>
            </w:r>
          </w:p>
        </w:tc>
        <w:tc>
          <w:tcPr>
            <w:tcW w:w="3543" w:type="dxa"/>
          </w:tcPr>
          <w:p>
            <w:pPr>
              <w:pStyle w:val="TableParagraph"/>
              <w:rPr>
                <w:rFonts w:ascii="Times New Roman"/>
                <w:sz w:val="16"/>
              </w:rPr>
            </w:pPr>
          </w:p>
        </w:tc>
      </w:tr>
      <w:tr>
        <w:trPr>
          <w:trHeight w:val="244" w:hRule="atLeast"/>
        </w:trPr>
        <w:tc>
          <w:tcPr>
            <w:tcW w:w="5475" w:type="dxa"/>
            <w:shd w:val="clear" w:color="auto" w:fill="D9D9D9"/>
          </w:tcPr>
          <w:p>
            <w:pPr>
              <w:pStyle w:val="TableParagraph"/>
              <w:spacing w:line="218" w:lineRule="exact" w:before="7"/>
              <w:ind w:left="107"/>
              <w:rPr>
                <w:sz w:val="20"/>
              </w:rPr>
            </w:pPr>
            <w:r>
              <w:rPr>
                <w:sz w:val="20"/>
              </w:rPr>
              <w:t>Total</w:t>
            </w:r>
            <w:r>
              <w:rPr>
                <w:spacing w:val="-6"/>
                <w:sz w:val="20"/>
              </w:rPr>
              <w:t> </w:t>
            </w:r>
            <w:r>
              <w:rPr>
                <w:sz w:val="20"/>
              </w:rPr>
              <w:t>number</w:t>
            </w:r>
            <w:r>
              <w:rPr>
                <w:spacing w:val="-4"/>
                <w:sz w:val="20"/>
              </w:rPr>
              <w:t> </w:t>
            </w:r>
            <w:r>
              <w:rPr>
                <w:sz w:val="20"/>
              </w:rPr>
              <w:t>of</w:t>
            </w:r>
            <w:r>
              <w:rPr>
                <w:spacing w:val="-6"/>
                <w:sz w:val="20"/>
              </w:rPr>
              <w:t> </w:t>
            </w:r>
            <w:r>
              <w:rPr>
                <w:sz w:val="20"/>
              </w:rPr>
              <w:t>animals</w:t>
            </w:r>
            <w:r>
              <w:rPr>
                <w:spacing w:val="-5"/>
                <w:sz w:val="20"/>
              </w:rPr>
              <w:t> </w:t>
            </w:r>
            <w:r>
              <w:rPr>
                <w:sz w:val="20"/>
              </w:rPr>
              <w:t>to</w:t>
            </w:r>
            <w:r>
              <w:rPr>
                <w:spacing w:val="-5"/>
                <w:sz w:val="20"/>
              </w:rPr>
              <w:t> </w:t>
            </w:r>
            <w:r>
              <w:rPr>
                <w:sz w:val="20"/>
              </w:rPr>
              <w:t>be</w:t>
            </w:r>
            <w:r>
              <w:rPr>
                <w:spacing w:val="-7"/>
                <w:sz w:val="20"/>
              </w:rPr>
              <w:t> </w:t>
            </w:r>
            <w:r>
              <w:rPr>
                <w:spacing w:val="-2"/>
                <w:sz w:val="20"/>
              </w:rPr>
              <w:t>purchased</w:t>
            </w:r>
          </w:p>
        </w:tc>
        <w:tc>
          <w:tcPr>
            <w:tcW w:w="3543" w:type="dxa"/>
          </w:tcPr>
          <w:p>
            <w:pPr>
              <w:pStyle w:val="TableParagraph"/>
              <w:rPr>
                <w:rFonts w:ascii="Times New Roman"/>
                <w:sz w:val="16"/>
              </w:rPr>
            </w:pPr>
          </w:p>
        </w:tc>
      </w:tr>
      <w:tr>
        <w:trPr>
          <w:trHeight w:val="244" w:hRule="atLeast"/>
        </w:trPr>
        <w:tc>
          <w:tcPr>
            <w:tcW w:w="5475" w:type="dxa"/>
            <w:shd w:val="clear" w:color="auto" w:fill="D9D9D9"/>
          </w:tcPr>
          <w:p>
            <w:pPr>
              <w:pStyle w:val="TableParagraph"/>
              <w:spacing w:line="218" w:lineRule="exact" w:before="6"/>
              <w:ind w:left="107"/>
              <w:rPr>
                <w:sz w:val="20"/>
              </w:rPr>
            </w:pPr>
            <w:r>
              <w:rPr>
                <w:sz w:val="20"/>
              </w:rPr>
              <w:t>Total</w:t>
            </w:r>
            <w:r>
              <w:rPr>
                <w:spacing w:val="-9"/>
                <w:sz w:val="20"/>
              </w:rPr>
              <w:t> </w:t>
            </w:r>
            <w:r>
              <w:rPr>
                <w:sz w:val="20"/>
              </w:rPr>
              <w:t>purchase</w:t>
            </w:r>
            <w:r>
              <w:rPr>
                <w:spacing w:val="-10"/>
                <w:sz w:val="20"/>
              </w:rPr>
              <w:t> </w:t>
            </w:r>
            <w:r>
              <w:rPr>
                <w:spacing w:val="-4"/>
                <w:sz w:val="20"/>
              </w:rPr>
              <w:t>cost:</w:t>
            </w:r>
          </w:p>
        </w:tc>
        <w:tc>
          <w:tcPr>
            <w:tcW w:w="3543" w:type="dxa"/>
          </w:tcPr>
          <w:p>
            <w:pPr>
              <w:pStyle w:val="TableParagraph"/>
              <w:rPr>
                <w:rFonts w:ascii="Times New Roman"/>
                <w:sz w:val="16"/>
              </w:rPr>
            </w:pPr>
          </w:p>
        </w:tc>
      </w:tr>
      <w:tr>
        <w:trPr>
          <w:trHeight w:val="246" w:hRule="atLeast"/>
        </w:trPr>
        <w:tc>
          <w:tcPr>
            <w:tcW w:w="5475" w:type="dxa"/>
            <w:shd w:val="clear" w:color="auto" w:fill="D9D9D9"/>
          </w:tcPr>
          <w:p>
            <w:pPr>
              <w:pStyle w:val="TableParagraph"/>
              <w:rPr>
                <w:rFonts w:ascii="Times New Roman"/>
                <w:sz w:val="16"/>
              </w:rPr>
            </w:pPr>
          </w:p>
        </w:tc>
        <w:tc>
          <w:tcPr>
            <w:tcW w:w="3543" w:type="dxa"/>
          </w:tcPr>
          <w:p>
            <w:pPr>
              <w:pStyle w:val="TableParagraph"/>
              <w:rPr>
                <w:rFonts w:ascii="Times New Roman"/>
                <w:sz w:val="16"/>
              </w:rPr>
            </w:pPr>
          </w:p>
        </w:tc>
      </w:tr>
      <w:tr>
        <w:trPr>
          <w:trHeight w:val="244" w:hRule="atLeast"/>
        </w:trPr>
        <w:tc>
          <w:tcPr>
            <w:tcW w:w="5475" w:type="dxa"/>
            <w:shd w:val="clear" w:color="auto" w:fill="D9D9D9"/>
          </w:tcPr>
          <w:p>
            <w:pPr>
              <w:pStyle w:val="TableParagraph"/>
              <w:spacing w:line="218" w:lineRule="exact" w:before="6"/>
              <w:ind w:left="107"/>
              <w:rPr>
                <w:sz w:val="20"/>
              </w:rPr>
            </w:pPr>
            <w:r>
              <w:rPr>
                <w:spacing w:val="-2"/>
                <w:sz w:val="20"/>
              </w:rPr>
              <w:t>Maintenance:</w:t>
            </w:r>
          </w:p>
        </w:tc>
        <w:tc>
          <w:tcPr>
            <w:tcW w:w="3543" w:type="dxa"/>
          </w:tcPr>
          <w:p>
            <w:pPr>
              <w:pStyle w:val="TableParagraph"/>
              <w:rPr>
                <w:rFonts w:ascii="Times New Roman"/>
                <w:sz w:val="16"/>
              </w:rPr>
            </w:pPr>
          </w:p>
        </w:tc>
      </w:tr>
      <w:tr>
        <w:trPr>
          <w:trHeight w:val="244" w:hRule="atLeast"/>
        </w:trPr>
        <w:tc>
          <w:tcPr>
            <w:tcW w:w="5475" w:type="dxa"/>
            <w:shd w:val="clear" w:color="auto" w:fill="D9D9D9"/>
          </w:tcPr>
          <w:p>
            <w:pPr>
              <w:pStyle w:val="TableParagraph"/>
              <w:spacing w:line="218" w:lineRule="exact" w:before="6"/>
              <w:ind w:left="107"/>
              <w:rPr>
                <w:sz w:val="20"/>
              </w:rPr>
            </w:pPr>
            <w:r>
              <w:rPr>
                <w:sz w:val="20"/>
              </w:rPr>
              <w:t>Total</w:t>
            </w:r>
            <w:r>
              <w:rPr>
                <w:spacing w:val="-6"/>
                <w:sz w:val="20"/>
              </w:rPr>
              <w:t> </w:t>
            </w:r>
            <w:r>
              <w:rPr>
                <w:sz w:val="20"/>
              </w:rPr>
              <w:t>number</w:t>
            </w:r>
            <w:r>
              <w:rPr>
                <w:spacing w:val="-4"/>
                <w:sz w:val="20"/>
              </w:rPr>
              <w:t> </w:t>
            </w:r>
            <w:r>
              <w:rPr>
                <w:sz w:val="20"/>
              </w:rPr>
              <w:t>of</w:t>
            </w:r>
            <w:r>
              <w:rPr>
                <w:spacing w:val="-6"/>
                <w:sz w:val="20"/>
              </w:rPr>
              <w:t> </w:t>
            </w:r>
            <w:r>
              <w:rPr>
                <w:sz w:val="20"/>
              </w:rPr>
              <w:t>animals</w:t>
            </w:r>
            <w:r>
              <w:rPr>
                <w:spacing w:val="-5"/>
                <w:sz w:val="20"/>
              </w:rPr>
              <w:t> </w:t>
            </w:r>
            <w:r>
              <w:rPr>
                <w:sz w:val="20"/>
              </w:rPr>
              <w:t>to</w:t>
            </w:r>
            <w:r>
              <w:rPr>
                <w:spacing w:val="-5"/>
                <w:sz w:val="20"/>
              </w:rPr>
              <w:t> </w:t>
            </w:r>
            <w:r>
              <w:rPr>
                <w:sz w:val="20"/>
              </w:rPr>
              <w:t>be</w:t>
            </w:r>
            <w:r>
              <w:rPr>
                <w:spacing w:val="-7"/>
                <w:sz w:val="20"/>
              </w:rPr>
              <w:t> </w:t>
            </w:r>
            <w:r>
              <w:rPr>
                <w:spacing w:val="-2"/>
                <w:sz w:val="20"/>
              </w:rPr>
              <w:t>maintained</w:t>
            </w:r>
          </w:p>
        </w:tc>
        <w:tc>
          <w:tcPr>
            <w:tcW w:w="3543" w:type="dxa"/>
          </w:tcPr>
          <w:p>
            <w:pPr>
              <w:pStyle w:val="TableParagraph"/>
              <w:rPr>
                <w:rFonts w:ascii="Times New Roman"/>
                <w:sz w:val="16"/>
              </w:rPr>
            </w:pPr>
          </w:p>
        </w:tc>
      </w:tr>
      <w:tr>
        <w:trPr>
          <w:trHeight w:val="244" w:hRule="atLeast"/>
        </w:trPr>
        <w:tc>
          <w:tcPr>
            <w:tcW w:w="5475" w:type="dxa"/>
            <w:shd w:val="clear" w:color="auto" w:fill="D9D9D9"/>
          </w:tcPr>
          <w:p>
            <w:pPr>
              <w:pStyle w:val="TableParagraph"/>
              <w:spacing w:line="218" w:lineRule="exact" w:before="6"/>
              <w:ind w:left="107"/>
              <w:rPr>
                <w:sz w:val="20"/>
              </w:rPr>
            </w:pPr>
            <w:r>
              <w:rPr>
                <w:sz w:val="20"/>
              </w:rPr>
              <w:t>Total</w:t>
            </w:r>
            <w:r>
              <w:rPr>
                <w:spacing w:val="-8"/>
                <w:sz w:val="20"/>
              </w:rPr>
              <w:t> </w:t>
            </w:r>
            <w:r>
              <w:rPr>
                <w:sz w:val="20"/>
              </w:rPr>
              <w:t>number</w:t>
            </w:r>
            <w:r>
              <w:rPr>
                <w:spacing w:val="-5"/>
                <w:sz w:val="20"/>
              </w:rPr>
              <w:t> </w:t>
            </w:r>
            <w:r>
              <w:rPr>
                <w:sz w:val="20"/>
              </w:rPr>
              <w:t>of</w:t>
            </w:r>
            <w:r>
              <w:rPr>
                <w:spacing w:val="-9"/>
                <w:sz w:val="20"/>
              </w:rPr>
              <w:t> </w:t>
            </w:r>
            <w:r>
              <w:rPr>
                <w:sz w:val="20"/>
              </w:rPr>
              <w:t>weeks’</w:t>
            </w:r>
            <w:r>
              <w:rPr>
                <w:spacing w:val="-9"/>
                <w:sz w:val="20"/>
              </w:rPr>
              <w:t> </w:t>
            </w:r>
            <w:r>
              <w:rPr>
                <w:sz w:val="20"/>
              </w:rPr>
              <w:t>maintenance</w:t>
            </w:r>
            <w:r>
              <w:rPr>
                <w:spacing w:val="-8"/>
                <w:sz w:val="20"/>
              </w:rPr>
              <w:t> </w:t>
            </w:r>
            <w:r>
              <w:rPr>
                <w:spacing w:val="-2"/>
                <w:sz w:val="20"/>
              </w:rPr>
              <w:t>required</w:t>
            </w:r>
          </w:p>
        </w:tc>
        <w:tc>
          <w:tcPr>
            <w:tcW w:w="3543" w:type="dxa"/>
          </w:tcPr>
          <w:p>
            <w:pPr>
              <w:pStyle w:val="TableParagraph"/>
              <w:rPr>
                <w:rFonts w:ascii="Times New Roman"/>
                <w:sz w:val="16"/>
              </w:rPr>
            </w:pPr>
          </w:p>
        </w:tc>
      </w:tr>
      <w:tr>
        <w:trPr>
          <w:trHeight w:val="246" w:hRule="atLeast"/>
        </w:trPr>
        <w:tc>
          <w:tcPr>
            <w:tcW w:w="5475" w:type="dxa"/>
            <w:shd w:val="clear" w:color="auto" w:fill="D9D9D9"/>
          </w:tcPr>
          <w:p>
            <w:pPr>
              <w:pStyle w:val="TableParagraph"/>
              <w:spacing w:line="218" w:lineRule="exact" w:before="9"/>
              <w:ind w:left="107"/>
              <w:rPr>
                <w:sz w:val="20"/>
              </w:rPr>
            </w:pPr>
            <w:r>
              <w:rPr>
                <w:sz w:val="20"/>
              </w:rPr>
              <w:t>Cost</w:t>
            </w:r>
            <w:r>
              <w:rPr>
                <w:spacing w:val="-6"/>
                <w:sz w:val="20"/>
              </w:rPr>
              <w:t> </w:t>
            </w:r>
            <w:r>
              <w:rPr>
                <w:sz w:val="20"/>
              </w:rPr>
              <w:t>per</w:t>
            </w:r>
            <w:r>
              <w:rPr>
                <w:spacing w:val="-5"/>
                <w:sz w:val="20"/>
              </w:rPr>
              <w:t> </w:t>
            </w:r>
            <w:r>
              <w:rPr>
                <w:sz w:val="20"/>
              </w:rPr>
              <w:t>animal</w:t>
            </w:r>
            <w:r>
              <w:rPr>
                <w:spacing w:val="-7"/>
                <w:sz w:val="20"/>
              </w:rPr>
              <w:t> </w:t>
            </w:r>
            <w:r>
              <w:rPr>
                <w:sz w:val="20"/>
              </w:rPr>
              <w:t>per</w:t>
            </w:r>
            <w:r>
              <w:rPr>
                <w:spacing w:val="-2"/>
                <w:sz w:val="20"/>
              </w:rPr>
              <w:t> </w:t>
            </w:r>
            <w:r>
              <w:rPr>
                <w:spacing w:val="-4"/>
                <w:sz w:val="20"/>
              </w:rPr>
              <w:t>week</w:t>
            </w:r>
          </w:p>
        </w:tc>
        <w:tc>
          <w:tcPr>
            <w:tcW w:w="3543" w:type="dxa"/>
          </w:tcPr>
          <w:p>
            <w:pPr>
              <w:pStyle w:val="TableParagraph"/>
              <w:rPr>
                <w:rFonts w:ascii="Times New Roman"/>
                <w:sz w:val="16"/>
              </w:rPr>
            </w:pPr>
          </w:p>
        </w:tc>
      </w:tr>
      <w:tr>
        <w:trPr>
          <w:trHeight w:val="244" w:hRule="atLeast"/>
        </w:trPr>
        <w:tc>
          <w:tcPr>
            <w:tcW w:w="5475" w:type="dxa"/>
            <w:shd w:val="clear" w:color="auto" w:fill="D9D9D9"/>
          </w:tcPr>
          <w:p>
            <w:pPr>
              <w:pStyle w:val="TableParagraph"/>
              <w:spacing w:line="218" w:lineRule="exact" w:before="6"/>
              <w:ind w:left="107"/>
              <w:rPr>
                <w:sz w:val="20"/>
              </w:rPr>
            </w:pPr>
            <w:r>
              <w:rPr>
                <w:sz w:val="20"/>
              </w:rPr>
              <w:t>Total</w:t>
            </w:r>
            <w:r>
              <w:rPr>
                <w:spacing w:val="-11"/>
                <w:sz w:val="20"/>
              </w:rPr>
              <w:t> </w:t>
            </w:r>
            <w:r>
              <w:rPr>
                <w:sz w:val="20"/>
              </w:rPr>
              <w:t>maintenance</w:t>
            </w:r>
            <w:r>
              <w:rPr>
                <w:spacing w:val="-11"/>
                <w:sz w:val="20"/>
              </w:rPr>
              <w:t> </w:t>
            </w:r>
            <w:r>
              <w:rPr>
                <w:spacing w:val="-4"/>
                <w:sz w:val="20"/>
              </w:rPr>
              <w:t>cost:</w:t>
            </w:r>
          </w:p>
        </w:tc>
        <w:tc>
          <w:tcPr>
            <w:tcW w:w="3543" w:type="dxa"/>
          </w:tcPr>
          <w:p>
            <w:pPr>
              <w:pStyle w:val="TableParagraph"/>
              <w:rPr>
                <w:rFonts w:ascii="Times New Roman"/>
                <w:sz w:val="16"/>
              </w:rPr>
            </w:pPr>
          </w:p>
        </w:tc>
      </w:tr>
      <w:tr>
        <w:trPr>
          <w:trHeight w:val="244" w:hRule="atLeast"/>
        </w:trPr>
        <w:tc>
          <w:tcPr>
            <w:tcW w:w="5475" w:type="dxa"/>
            <w:shd w:val="clear" w:color="auto" w:fill="D9D9D9"/>
          </w:tcPr>
          <w:p>
            <w:pPr>
              <w:pStyle w:val="TableParagraph"/>
              <w:rPr>
                <w:rFonts w:ascii="Times New Roman"/>
                <w:sz w:val="16"/>
              </w:rPr>
            </w:pPr>
          </w:p>
        </w:tc>
        <w:tc>
          <w:tcPr>
            <w:tcW w:w="3543" w:type="dxa"/>
          </w:tcPr>
          <w:p>
            <w:pPr>
              <w:pStyle w:val="TableParagraph"/>
              <w:rPr>
                <w:rFonts w:ascii="Times New Roman"/>
                <w:sz w:val="16"/>
              </w:rPr>
            </w:pPr>
          </w:p>
        </w:tc>
      </w:tr>
      <w:tr>
        <w:trPr>
          <w:trHeight w:val="244" w:hRule="atLeast"/>
        </w:trPr>
        <w:tc>
          <w:tcPr>
            <w:tcW w:w="5475" w:type="dxa"/>
            <w:shd w:val="clear" w:color="auto" w:fill="D9D9D9"/>
          </w:tcPr>
          <w:p>
            <w:pPr>
              <w:pStyle w:val="TableParagraph"/>
              <w:spacing w:line="218" w:lineRule="exact" w:before="6"/>
              <w:ind w:left="107"/>
              <w:rPr>
                <w:sz w:val="20"/>
              </w:rPr>
            </w:pPr>
            <w:r>
              <w:rPr>
                <w:spacing w:val="-2"/>
                <w:sz w:val="20"/>
              </w:rPr>
              <w:t>Experimental</w:t>
            </w:r>
            <w:r>
              <w:rPr>
                <w:spacing w:val="8"/>
                <w:sz w:val="20"/>
              </w:rPr>
              <w:t> </w:t>
            </w:r>
            <w:r>
              <w:rPr>
                <w:spacing w:val="-2"/>
                <w:sz w:val="20"/>
              </w:rPr>
              <w:t>procedures</w:t>
            </w:r>
          </w:p>
        </w:tc>
        <w:tc>
          <w:tcPr>
            <w:tcW w:w="3543" w:type="dxa"/>
          </w:tcPr>
          <w:p>
            <w:pPr>
              <w:pStyle w:val="TableParagraph"/>
              <w:rPr>
                <w:rFonts w:ascii="Times New Roman"/>
                <w:sz w:val="16"/>
              </w:rPr>
            </w:pPr>
          </w:p>
        </w:tc>
      </w:tr>
      <w:tr>
        <w:trPr>
          <w:trHeight w:val="246" w:hRule="atLeast"/>
        </w:trPr>
        <w:tc>
          <w:tcPr>
            <w:tcW w:w="5475" w:type="dxa"/>
            <w:shd w:val="clear" w:color="auto" w:fill="D9D9D9"/>
          </w:tcPr>
          <w:p>
            <w:pPr>
              <w:pStyle w:val="TableParagraph"/>
              <w:spacing w:line="218" w:lineRule="exact" w:before="9"/>
              <w:ind w:left="107"/>
              <w:rPr>
                <w:sz w:val="20"/>
              </w:rPr>
            </w:pPr>
            <w:r>
              <w:rPr>
                <w:sz w:val="20"/>
              </w:rPr>
              <w:t>Types</w:t>
            </w:r>
            <w:r>
              <w:rPr>
                <w:spacing w:val="-5"/>
                <w:sz w:val="20"/>
              </w:rPr>
              <w:t> </w:t>
            </w:r>
            <w:r>
              <w:rPr>
                <w:sz w:val="20"/>
              </w:rPr>
              <w:t>of</w:t>
            </w:r>
            <w:r>
              <w:rPr>
                <w:spacing w:val="-5"/>
                <w:sz w:val="20"/>
              </w:rPr>
              <w:t> </w:t>
            </w:r>
            <w:r>
              <w:rPr>
                <w:spacing w:val="-2"/>
                <w:sz w:val="20"/>
              </w:rPr>
              <w:t>procedure(s)</w:t>
            </w:r>
          </w:p>
        </w:tc>
        <w:tc>
          <w:tcPr>
            <w:tcW w:w="3543" w:type="dxa"/>
          </w:tcPr>
          <w:p>
            <w:pPr>
              <w:pStyle w:val="TableParagraph"/>
              <w:rPr>
                <w:rFonts w:ascii="Times New Roman"/>
                <w:sz w:val="16"/>
              </w:rPr>
            </w:pPr>
          </w:p>
        </w:tc>
      </w:tr>
      <w:tr>
        <w:trPr>
          <w:trHeight w:val="244" w:hRule="atLeast"/>
        </w:trPr>
        <w:tc>
          <w:tcPr>
            <w:tcW w:w="5475" w:type="dxa"/>
            <w:shd w:val="clear" w:color="auto" w:fill="D9D9D9"/>
          </w:tcPr>
          <w:p>
            <w:pPr>
              <w:pStyle w:val="TableParagraph"/>
              <w:spacing w:line="218" w:lineRule="exact" w:before="6"/>
              <w:ind w:left="107"/>
              <w:rPr>
                <w:sz w:val="20"/>
              </w:rPr>
            </w:pPr>
            <w:r>
              <w:rPr>
                <w:sz w:val="20"/>
              </w:rPr>
              <w:t>Cost</w:t>
            </w:r>
            <w:r>
              <w:rPr>
                <w:spacing w:val="-7"/>
                <w:sz w:val="20"/>
              </w:rPr>
              <w:t> </w:t>
            </w:r>
            <w:r>
              <w:rPr>
                <w:sz w:val="20"/>
              </w:rPr>
              <w:t>per</w:t>
            </w:r>
            <w:r>
              <w:rPr>
                <w:spacing w:val="-5"/>
                <w:sz w:val="20"/>
              </w:rPr>
              <w:t> </w:t>
            </w:r>
            <w:r>
              <w:rPr>
                <w:spacing w:val="-2"/>
                <w:sz w:val="20"/>
              </w:rPr>
              <w:t>procedure(s)</w:t>
            </w:r>
          </w:p>
        </w:tc>
        <w:tc>
          <w:tcPr>
            <w:tcW w:w="3543" w:type="dxa"/>
          </w:tcPr>
          <w:p>
            <w:pPr>
              <w:pStyle w:val="TableParagraph"/>
              <w:rPr>
                <w:rFonts w:ascii="Times New Roman"/>
                <w:sz w:val="16"/>
              </w:rPr>
            </w:pPr>
          </w:p>
        </w:tc>
      </w:tr>
      <w:tr>
        <w:trPr>
          <w:trHeight w:val="244" w:hRule="atLeast"/>
        </w:trPr>
        <w:tc>
          <w:tcPr>
            <w:tcW w:w="5475" w:type="dxa"/>
            <w:shd w:val="clear" w:color="auto" w:fill="D9D9D9"/>
          </w:tcPr>
          <w:p>
            <w:pPr>
              <w:pStyle w:val="TableParagraph"/>
              <w:spacing w:line="218" w:lineRule="exact" w:before="6"/>
              <w:ind w:left="107"/>
              <w:rPr>
                <w:sz w:val="20"/>
              </w:rPr>
            </w:pPr>
            <w:r>
              <w:rPr>
                <w:sz w:val="20"/>
              </w:rPr>
              <w:t>Total</w:t>
            </w:r>
            <w:r>
              <w:rPr>
                <w:spacing w:val="-9"/>
                <w:sz w:val="20"/>
              </w:rPr>
              <w:t> </w:t>
            </w:r>
            <w:r>
              <w:rPr>
                <w:sz w:val="20"/>
              </w:rPr>
              <w:t>procedures</w:t>
            </w:r>
            <w:r>
              <w:rPr>
                <w:spacing w:val="-7"/>
                <w:sz w:val="20"/>
              </w:rPr>
              <w:t> </w:t>
            </w:r>
            <w:r>
              <w:rPr>
                <w:spacing w:val="-2"/>
                <w:sz w:val="20"/>
              </w:rPr>
              <w:t>cost:</w:t>
            </w:r>
          </w:p>
        </w:tc>
        <w:tc>
          <w:tcPr>
            <w:tcW w:w="3543" w:type="dxa"/>
          </w:tcPr>
          <w:p>
            <w:pPr>
              <w:pStyle w:val="TableParagraph"/>
              <w:rPr>
                <w:rFonts w:ascii="Times New Roman"/>
                <w:sz w:val="16"/>
              </w:rPr>
            </w:pPr>
          </w:p>
        </w:tc>
      </w:tr>
    </w:tbl>
    <w:p>
      <w:pPr>
        <w:spacing w:line="240" w:lineRule="auto" w:before="0"/>
        <w:rPr>
          <w:b/>
          <w:sz w:val="20"/>
        </w:rPr>
      </w:pPr>
    </w:p>
    <w:p>
      <w:pPr>
        <w:spacing w:line="240" w:lineRule="auto" w:before="20" w:after="1"/>
        <w:rPr>
          <w:b/>
          <w:sz w:val="20"/>
        </w:rPr>
      </w:pPr>
    </w:p>
    <w:tbl>
      <w:tblPr>
        <w:tblW w:w="0" w:type="auto"/>
        <w:jc w:val="left"/>
        <w:tblInd w:w="5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4517"/>
        <w:gridCol w:w="4481"/>
      </w:tblGrid>
      <w:tr>
        <w:trPr>
          <w:trHeight w:val="460" w:hRule="atLeast"/>
        </w:trPr>
        <w:tc>
          <w:tcPr>
            <w:tcW w:w="4517" w:type="dxa"/>
            <w:tcBorders>
              <w:bottom w:val="single" w:sz="4" w:space="0" w:color="000000"/>
              <w:right w:val="single" w:sz="4" w:space="0" w:color="000000"/>
            </w:tcBorders>
          </w:tcPr>
          <w:p>
            <w:pPr>
              <w:pStyle w:val="TableParagraph"/>
              <w:spacing w:line="230" w:lineRule="exact"/>
              <w:ind w:left="97"/>
              <w:rPr>
                <w:sz w:val="20"/>
              </w:rPr>
            </w:pPr>
            <w:r>
              <w:rPr>
                <w:sz w:val="20"/>
              </w:rPr>
              <w:t>Total</w:t>
            </w:r>
            <w:r>
              <w:rPr>
                <w:spacing w:val="-9"/>
                <w:sz w:val="20"/>
              </w:rPr>
              <w:t> </w:t>
            </w:r>
            <w:r>
              <w:rPr>
                <w:sz w:val="20"/>
              </w:rPr>
              <w:t>purchase</w:t>
            </w:r>
            <w:r>
              <w:rPr>
                <w:spacing w:val="-10"/>
                <w:sz w:val="20"/>
              </w:rPr>
              <w:t> </w:t>
            </w:r>
            <w:r>
              <w:rPr>
                <w:spacing w:val="-2"/>
                <w:sz w:val="20"/>
              </w:rPr>
              <w:t>cost:</w:t>
            </w:r>
          </w:p>
        </w:tc>
        <w:tc>
          <w:tcPr>
            <w:tcW w:w="4481" w:type="dxa"/>
            <w:tcBorders>
              <w:left w:val="single" w:sz="4" w:space="0" w:color="000000"/>
              <w:bottom w:val="single" w:sz="4" w:space="0" w:color="000000"/>
            </w:tcBorders>
          </w:tcPr>
          <w:p>
            <w:pPr>
              <w:pStyle w:val="TableParagraph"/>
              <w:rPr>
                <w:rFonts w:ascii="Times New Roman"/>
                <w:sz w:val="18"/>
              </w:rPr>
            </w:pPr>
          </w:p>
        </w:tc>
      </w:tr>
      <w:tr>
        <w:trPr>
          <w:trHeight w:val="460" w:hRule="atLeast"/>
        </w:trPr>
        <w:tc>
          <w:tcPr>
            <w:tcW w:w="4517" w:type="dxa"/>
            <w:tcBorders>
              <w:top w:val="single" w:sz="4" w:space="0" w:color="000000"/>
              <w:bottom w:val="single" w:sz="4" w:space="0" w:color="000000"/>
              <w:right w:val="single" w:sz="4" w:space="0" w:color="000000"/>
            </w:tcBorders>
          </w:tcPr>
          <w:p>
            <w:pPr>
              <w:pStyle w:val="TableParagraph"/>
              <w:spacing w:line="229" w:lineRule="exact"/>
              <w:ind w:left="97"/>
              <w:rPr>
                <w:sz w:val="20"/>
              </w:rPr>
            </w:pPr>
            <w:r>
              <w:rPr>
                <w:sz w:val="20"/>
              </w:rPr>
              <w:t>Total</w:t>
            </w:r>
            <w:r>
              <w:rPr>
                <w:spacing w:val="-11"/>
                <w:sz w:val="20"/>
              </w:rPr>
              <w:t> </w:t>
            </w:r>
            <w:r>
              <w:rPr>
                <w:sz w:val="20"/>
              </w:rPr>
              <w:t>maintenance</w:t>
            </w:r>
            <w:r>
              <w:rPr>
                <w:spacing w:val="-11"/>
                <w:sz w:val="20"/>
              </w:rPr>
              <w:t> </w:t>
            </w:r>
            <w:r>
              <w:rPr>
                <w:spacing w:val="-2"/>
                <w:sz w:val="20"/>
              </w:rPr>
              <w:t>cost:</w:t>
            </w:r>
          </w:p>
        </w:tc>
        <w:tc>
          <w:tcPr>
            <w:tcW w:w="4481"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460" w:hRule="atLeast"/>
        </w:trPr>
        <w:tc>
          <w:tcPr>
            <w:tcW w:w="4517" w:type="dxa"/>
            <w:tcBorders>
              <w:top w:val="single" w:sz="4" w:space="0" w:color="000000"/>
              <w:bottom w:val="single" w:sz="4" w:space="0" w:color="000000"/>
              <w:right w:val="single" w:sz="4" w:space="0" w:color="000000"/>
            </w:tcBorders>
          </w:tcPr>
          <w:p>
            <w:pPr>
              <w:pStyle w:val="TableParagraph"/>
              <w:spacing w:line="229" w:lineRule="exact"/>
              <w:ind w:left="97"/>
              <w:rPr>
                <w:sz w:val="20"/>
              </w:rPr>
            </w:pPr>
            <w:r>
              <w:rPr>
                <w:sz w:val="20"/>
              </w:rPr>
              <w:t>Total</w:t>
            </w:r>
            <w:r>
              <w:rPr>
                <w:spacing w:val="-9"/>
                <w:sz w:val="20"/>
              </w:rPr>
              <w:t> </w:t>
            </w:r>
            <w:r>
              <w:rPr>
                <w:sz w:val="20"/>
              </w:rPr>
              <w:t>procedures</w:t>
            </w:r>
            <w:r>
              <w:rPr>
                <w:spacing w:val="-7"/>
                <w:sz w:val="20"/>
              </w:rPr>
              <w:t> </w:t>
            </w:r>
            <w:r>
              <w:rPr>
                <w:spacing w:val="-2"/>
                <w:sz w:val="20"/>
              </w:rPr>
              <w:t>cost:</w:t>
            </w:r>
          </w:p>
        </w:tc>
        <w:tc>
          <w:tcPr>
            <w:tcW w:w="4481"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459" w:hRule="atLeast"/>
        </w:trPr>
        <w:tc>
          <w:tcPr>
            <w:tcW w:w="4517" w:type="dxa"/>
            <w:tcBorders>
              <w:top w:val="single" w:sz="4" w:space="0" w:color="000000"/>
              <w:right w:val="single" w:sz="4" w:space="0" w:color="000000"/>
            </w:tcBorders>
          </w:tcPr>
          <w:p>
            <w:pPr>
              <w:pStyle w:val="TableParagraph"/>
              <w:spacing w:line="229" w:lineRule="exact"/>
              <w:ind w:left="97"/>
              <w:rPr>
                <w:sz w:val="20"/>
              </w:rPr>
            </w:pPr>
            <w:r>
              <w:rPr>
                <w:spacing w:val="-2"/>
                <w:sz w:val="20"/>
              </w:rPr>
              <w:t>TOTAL</w:t>
            </w:r>
          </w:p>
        </w:tc>
        <w:tc>
          <w:tcPr>
            <w:tcW w:w="4481" w:type="dxa"/>
            <w:tcBorders>
              <w:top w:val="single" w:sz="4" w:space="0" w:color="000000"/>
              <w:left w:val="single" w:sz="4" w:space="0" w:color="000000"/>
            </w:tcBorders>
          </w:tcPr>
          <w:p>
            <w:pPr>
              <w:pStyle w:val="TableParagraph"/>
              <w:rPr>
                <w:rFonts w:ascii="Times New Roman"/>
                <w:sz w:val="18"/>
              </w:rPr>
            </w:pPr>
          </w:p>
        </w:tc>
      </w:tr>
    </w:tbl>
    <w:p>
      <w:pPr>
        <w:pStyle w:val="TableParagraph"/>
        <w:spacing w:after="0"/>
        <w:rPr>
          <w:rFonts w:ascii="Times New Roman"/>
          <w:sz w:val="18"/>
        </w:rPr>
        <w:sectPr>
          <w:type w:val="continuous"/>
          <w:pgSz w:w="11910" w:h="16840"/>
          <w:pgMar w:header="708" w:footer="1000" w:top="2680" w:bottom="1200" w:left="1417" w:right="1417"/>
        </w:sectPr>
      </w:pPr>
    </w:p>
    <w:p>
      <w:pPr>
        <w:spacing w:line="240" w:lineRule="auto" w:after="15"/>
        <w:ind w:left="3949" w:right="-15" w:firstLine="0"/>
        <w:rPr>
          <w:sz w:val="20"/>
        </w:rPr>
      </w:pPr>
      <w:r>
        <w:rPr>
          <w:sz w:val="20"/>
        </w:rPr>
        <w:drawing>
          <wp:inline distT="0" distB="0" distL="0" distR="0">
            <wp:extent cx="3231337" cy="1257300"/>
            <wp:effectExtent l="0" t="0" r="0" b="0"/>
            <wp:docPr id="4" name="Image 4"/>
            <wp:cNvGraphicFramePr>
              <a:graphicFrameLocks/>
            </wp:cNvGraphicFramePr>
            <a:graphic>
              <a:graphicData uri="http://schemas.openxmlformats.org/drawingml/2006/picture">
                <pic:pic>
                  <pic:nvPicPr>
                    <pic:cNvPr id="4" name="Image 4"/>
                    <pic:cNvPicPr/>
                  </pic:nvPicPr>
                  <pic:blipFill>
                    <a:blip r:embed="rId10" cstate="print"/>
                    <a:stretch>
                      <a:fillRect/>
                    </a:stretch>
                  </pic:blipFill>
                  <pic:spPr>
                    <a:xfrm>
                      <a:off x="0" y="0"/>
                      <a:ext cx="3231337" cy="1257300"/>
                    </a:xfrm>
                    <a:prstGeom prst="rect">
                      <a:avLst/>
                    </a:prstGeom>
                  </pic:spPr>
                </pic:pic>
              </a:graphicData>
            </a:graphic>
          </wp:inline>
        </w:drawing>
      </w:r>
      <w:r>
        <w:rPr>
          <w:sz w:val="20"/>
        </w:rPr>
      </w:r>
    </w:p>
    <w:tbl>
      <w:tblPr>
        <w:tblW w:w="0" w:type="auto"/>
        <w:jc w:val="left"/>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18"/>
      </w:tblGrid>
      <w:tr>
        <w:trPr>
          <w:trHeight w:val="1379" w:hRule="atLeast"/>
        </w:trPr>
        <w:tc>
          <w:tcPr>
            <w:tcW w:w="9018" w:type="dxa"/>
            <w:shd w:val="clear" w:color="auto" w:fill="D9D9D9"/>
          </w:tcPr>
          <w:p>
            <w:pPr>
              <w:pStyle w:val="TableParagraph"/>
              <w:spacing w:line="229" w:lineRule="exact"/>
              <w:ind w:left="107"/>
              <w:rPr>
                <w:sz w:val="20"/>
              </w:rPr>
            </w:pPr>
            <w:r>
              <w:rPr>
                <w:spacing w:val="-2"/>
                <w:sz w:val="20"/>
              </w:rPr>
              <w:t>3.</w:t>
            </w:r>
            <w:r>
              <w:rPr>
                <w:spacing w:val="67"/>
                <w:w w:val="150"/>
                <w:sz w:val="20"/>
              </w:rPr>
              <w:t> </w:t>
            </w:r>
            <w:r>
              <w:rPr>
                <w:spacing w:val="-2"/>
                <w:sz w:val="20"/>
              </w:rPr>
              <w:t>JUSTIFICATION</w:t>
            </w:r>
            <w:r>
              <w:rPr>
                <w:spacing w:val="-12"/>
                <w:sz w:val="20"/>
              </w:rPr>
              <w:t> </w:t>
            </w:r>
            <w:r>
              <w:rPr>
                <w:spacing w:val="-2"/>
                <w:sz w:val="20"/>
              </w:rPr>
              <w:t>FOR</w:t>
            </w:r>
            <w:r>
              <w:rPr>
                <w:spacing w:val="-12"/>
                <w:sz w:val="20"/>
              </w:rPr>
              <w:t> </w:t>
            </w:r>
            <w:r>
              <w:rPr>
                <w:spacing w:val="-2"/>
                <w:sz w:val="20"/>
              </w:rPr>
              <w:t>SUPPORT</w:t>
            </w:r>
            <w:r>
              <w:rPr>
                <w:spacing w:val="-12"/>
                <w:sz w:val="20"/>
              </w:rPr>
              <w:t> </w:t>
            </w:r>
            <w:r>
              <w:rPr>
                <w:spacing w:val="-2"/>
                <w:sz w:val="20"/>
              </w:rPr>
              <w:t>REQUESTED</w:t>
            </w:r>
            <w:r>
              <w:rPr>
                <w:spacing w:val="-12"/>
                <w:sz w:val="20"/>
              </w:rPr>
              <w:t> </w:t>
            </w:r>
            <w:r>
              <w:rPr>
                <w:spacing w:val="-2"/>
                <w:sz w:val="20"/>
              </w:rPr>
              <w:t>(maximum</w:t>
            </w:r>
            <w:r>
              <w:rPr>
                <w:spacing w:val="-12"/>
                <w:sz w:val="20"/>
              </w:rPr>
              <w:t> </w:t>
            </w:r>
            <w:r>
              <w:rPr>
                <w:spacing w:val="-2"/>
                <w:sz w:val="20"/>
              </w:rPr>
              <w:t>500</w:t>
            </w:r>
            <w:r>
              <w:rPr>
                <w:spacing w:val="-12"/>
                <w:sz w:val="20"/>
              </w:rPr>
              <w:t> </w:t>
            </w:r>
            <w:r>
              <w:rPr>
                <w:spacing w:val="-2"/>
                <w:sz w:val="20"/>
              </w:rPr>
              <w:t>words).</w:t>
            </w:r>
          </w:p>
          <w:p>
            <w:pPr>
              <w:pStyle w:val="TableParagraph"/>
              <w:spacing w:before="228"/>
              <w:ind w:left="467" w:right="93"/>
              <w:jc w:val="both"/>
              <w:rPr>
                <w:sz w:val="20"/>
              </w:rPr>
            </w:pPr>
            <w:r>
              <w:rPr>
                <w:spacing w:val="-2"/>
                <w:sz w:val="20"/>
              </w:rPr>
              <w:t>Please</w:t>
            </w:r>
            <w:r>
              <w:rPr>
                <w:spacing w:val="-12"/>
                <w:sz w:val="20"/>
              </w:rPr>
              <w:t> </w:t>
            </w:r>
            <w:r>
              <w:rPr>
                <w:spacing w:val="-2"/>
                <w:sz w:val="20"/>
              </w:rPr>
              <w:t>justify</w:t>
            </w:r>
            <w:r>
              <w:rPr>
                <w:spacing w:val="-12"/>
                <w:sz w:val="20"/>
              </w:rPr>
              <w:t> </w:t>
            </w:r>
            <w:r>
              <w:rPr>
                <w:spacing w:val="-2"/>
                <w:sz w:val="20"/>
              </w:rPr>
              <w:t>the</w:t>
            </w:r>
            <w:r>
              <w:rPr>
                <w:spacing w:val="-12"/>
                <w:sz w:val="20"/>
              </w:rPr>
              <w:t> </w:t>
            </w:r>
            <w:r>
              <w:rPr>
                <w:spacing w:val="-2"/>
                <w:sz w:val="20"/>
              </w:rPr>
              <w:t>use</w:t>
            </w:r>
            <w:r>
              <w:rPr>
                <w:spacing w:val="-12"/>
                <w:sz w:val="20"/>
              </w:rPr>
              <w:t> </w:t>
            </w:r>
            <w:r>
              <w:rPr>
                <w:spacing w:val="-2"/>
                <w:sz w:val="20"/>
              </w:rPr>
              <w:t>of</w:t>
            </w:r>
            <w:r>
              <w:rPr>
                <w:spacing w:val="-12"/>
                <w:sz w:val="20"/>
              </w:rPr>
              <w:t> </w:t>
            </w:r>
            <w:r>
              <w:rPr>
                <w:spacing w:val="-2"/>
                <w:sz w:val="20"/>
              </w:rPr>
              <w:t>animals</w:t>
            </w:r>
            <w:r>
              <w:rPr>
                <w:spacing w:val="-12"/>
                <w:sz w:val="20"/>
              </w:rPr>
              <w:t> </w:t>
            </w:r>
            <w:r>
              <w:rPr>
                <w:spacing w:val="-2"/>
                <w:sz w:val="20"/>
              </w:rPr>
              <w:t>(numbers</w:t>
            </w:r>
            <w:r>
              <w:rPr>
                <w:spacing w:val="-12"/>
                <w:sz w:val="20"/>
              </w:rPr>
              <w:t> </w:t>
            </w:r>
            <w:r>
              <w:rPr>
                <w:spacing w:val="-2"/>
                <w:sz w:val="20"/>
              </w:rPr>
              <w:t>and</w:t>
            </w:r>
            <w:r>
              <w:rPr>
                <w:spacing w:val="-12"/>
                <w:sz w:val="20"/>
              </w:rPr>
              <w:t> </w:t>
            </w:r>
            <w:r>
              <w:rPr>
                <w:spacing w:val="-2"/>
                <w:sz w:val="20"/>
              </w:rPr>
              <w:t>species).</w:t>
            </w:r>
            <w:r>
              <w:rPr>
                <w:spacing w:val="31"/>
                <w:sz w:val="20"/>
              </w:rPr>
              <w:t> </w:t>
            </w:r>
            <w:r>
              <w:rPr>
                <w:spacing w:val="-2"/>
                <w:sz w:val="20"/>
              </w:rPr>
              <w:t>Justify</w:t>
            </w:r>
            <w:r>
              <w:rPr>
                <w:spacing w:val="-12"/>
                <w:sz w:val="20"/>
              </w:rPr>
              <w:t> </w:t>
            </w:r>
            <w:r>
              <w:rPr>
                <w:spacing w:val="-2"/>
                <w:sz w:val="20"/>
              </w:rPr>
              <w:t>animal</w:t>
            </w:r>
            <w:r>
              <w:rPr>
                <w:spacing w:val="-12"/>
                <w:sz w:val="20"/>
              </w:rPr>
              <w:t> </w:t>
            </w:r>
            <w:r>
              <w:rPr>
                <w:spacing w:val="-2"/>
                <w:sz w:val="20"/>
              </w:rPr>
              <w:t>usage</w:t>
            </w:r>
            <w:r>
              <w:rPr>
                <w:spacing w:val="-12"/>
                <w:sz w:val="20"/>
              </w:rPr>
              <w:t> </w:t>
            </w:r>
            <w:r>
              <w:rPr>
                <w:spacing w:val="-2"/>
                <w:sz w:val="20"/>
              </w:rPr>
              <w:t>and</w:t>
            </w:r>
            <w:r>
              <w:rPr>
                <w:spacing w:val="-12"/>
                <w:sz w:val="20"/>
              </w:rPr>
              <w:t> </w:t>
            </w:r>
            <w:r>
              <w:rPr>
                <w:spacing w:val="-2"/>
                <w:sz w:val="20"/>
              </w:rPr>
              <w:t>numbers</w:t>
            </w:r>
            <w:r>
              <w:rPr>
                <w:spacing w:val="-11"/>
                <w:sz w:val="20"/>
              </w:rPr>
              <w:t> </w:t>
            </w:r>
            <w:r>
              <w:rPr>
                <w:spacing w:val="-2"/>
                <w:sz w:val="20"/>
              </w:rPr>
              <w:t>on</w:t>
            </w:r>
            <w:r>
              <w:rPr>
                <w:spacing w:val="-12"/>
                <w:sz w:val="20"/>
              </w:rPr>
              <w:t> </w:t>
            </w:r>
            <w:r>
              <w:rPr>
                <w:spacing w:val="-2"/>
                <w:sz w:val="20"/>
              </w:rPr>
              <w:t>the basis of</w:t>
            </w:r>
            <w:r>
              <w:rPr>
                <w:spacing w:val="-3"/>
                <w:sz w:val="20"/>
              </w:rPr>
              <w:t> </w:t>
            </w:r>
            <w:r>
              <w:rPr>
                <w:spacing w:val="-2"/>
                <w:sz w:val="20"/>
              </w:rPr>
              <w:t>defined</w:t>
            </w:r>
            <w:r>
              <w:rPr>
                <w:spacing w:val="-4"/>
                <w:sz w:val="20"/>
              </w:rPr>
              <w:t> </w:t>
            </w:r>
            <w:r>
              <w:rPr>
                <w:spacing w:val="-2"/>
                <w:sz w:val="20"/>
              </w:rPr>
              <w:t>endpoints,</w:t>
            </w:r>
            <w:r>
              <w:rPr>
                <w:spacing w:val="-3"/>
                <w:sz w:val="20"/>
              </w:rPr>
              <w:t> </w:t>
            </w:r>
            <w:r>
              <w:rPr>
                <w:spacing w:val="-2"/>
                <w:sz w:val="20"/>
              </w:rPr>
              <w:t>expected</w:t>
            </w:r>
            <w:r>
              <w:rPr>
                <w:spacing w:val="-4"/>
                <w:sz w:val="20"/>
              </w:rPr>
              <w:t> </w:t>
            </w:r>
            <w:r>
              <w:rPr>
                <w:spacing w:val="-2"/>
                <w:sz w:val="20"/>
              </w:rPr>
              <w:t>‘response’</w:t>
            </w:r>
            <w:r>
              <w:rPr>
                <w:spacing w:val="-4"/>
                <w:sz w:val="20"/>
              </w:rPr>
              <w:t> </w:t>
            </w:r>
            <w:r>
              <w:rPr>
                <w:spacing w:val="-2"/>
                <w:sz w:val="20"/>
              </w:rPr>
              <w:t>outcomes and</w:t>
            </w:r>
            <w:r>
              <w:rPr>
                <w:spacing w:val="-4"/>
                <w:sz w:val="20"/>
              </w:rPr>
              <w:t> </w:t>
            </w:r>
            <w:r>
              <w:rPr>
                <w:spacing w:val="-2"/>
                <w:sz w:val="20"/>
              </w:rPr>
              <w:t>Power</w:t>
            </w:r>
            <w:r>
              <w:rPr>
                <w:spacing w:val="-3"/>
                <w:sz w:val="20"/>
              </w:rPr>
              <w:t> </w:t>
            </w:r>
            <w:r>
              <w:rPr>
                <w:spacing w:val="-2"/>
                <w:sz w:val="20"/>
              </w:rPr>
              <w:t>Calculations. Also</w:t>
            </w:r>
            <w:r>
              <w:rPr>
                <w:spacing w:val="-3"/>
                <w:sz w:val="20"/>
              </w:rPr>
              <w:t> </w:t>
            </w:r>
            <w:r>
              <w:rPr>
                <w:spacing w:val="-2"/>
                <w:sz w:val="20"/>
              </w:rPr>
              <w:t>describe </w:t>
            </w:r>
            <w:r>
              <w:rPr>
                <w:sz w:val="20"/>
              </w:rPr>
              <w:t>any</w:t>
            </w:r>
            <w:r>
              <w:rPr>
                <w:spacing w:val="-2"/>
                <w:sz w:val="20"/>
              </w:rPr>
              <w:t> </w:t>
            </w:r>
            <w:r>
              <w:rPr>
                <w:sz w:val="20"/>
              </w:rPr>
              <w:t>plans</w:t>
            </w:r>
            <w:r>
              <w:rPr>
                <w:spacing w:val="-2"/>
                <w:sz w:val="20"/>
              </w:rPr>
              <w:t> </w:t>
            </w:r>
            <w:r>
              <w:rPr>
                <w:sz w:val="20"/>
              </w:rPr>
              <w:t>to</w:t>
            </w:r>
            <w:r>
              <w:rPr>
                <w:spacing w:val="-4"/>
                <w:sz w:val="20"/>
              </w:rPr>
              <w:t> </w:t>
            </w:r>
            <w:r>
              <w:rPr>
                <w:sz w:val="20"/>
              </w:rPr>
              <w:t>reduce</w:t>
            </w:r>
            <w:r>
              <w:rPr>
                <w:spacing w:val="-4"/>
                <w:sz w:val="20"/>
              </w:rPr>
              <w:t> </w:t>
            </w:r>
            <w:r>
              <w:rPr>
                <w:sz w:val="20"/>
              </w:rPr>
              <w:t>bias</w:t>
            </w:r>
            <w:r>
              <w:rPr>
                <w:spacing w:val="-2"/>
                <w:sz w:val="20"/>
              </w:rPr>
              <w:t> </w:t>
            </w:r>
            <w:r>
              <w:rPr>
                <w:sz w:val="20"/>
              </w:rPr>
              <w:t>(eg.</w:t>
            </w:r>
            <w:r>
              <w:rPr>
                <w:spacing w:val="-4"/>
                <w:sz w:val="20"/>
              </w:rPr>
              <w:t> </w:t>
            </w:r>
            <w:r>
              <w:rPr>
                <w:sz w:val="20"/>
              </w:rPr>
              <w:t>blinding,</w:t>
            </w:r>
            <w:r>
              <w:rPr>
                <w:spacing w:val="-4"/>
                <w:sz w:val="20"/>
              </w:rPr>
              <w:t> </w:t>
            </w:r>
            <w:r>
              <w:rPr>
                <w:sz w:val="20"/>
              </w:rPr>
              <w:t>randomisation).</w:t>
            </w:r>
          </w:p>
        </w:tc>
      </w:tr>
      <w:tr>
        <w:trPr>
          <w:trHeight w:val="858" w:hRule="atLeast"/>
        </w:trPr>
        <w:tc>
          <w:tcPr>
            <w:tcW w:w="9018" w:type="dxa"/>
          </w:tcPr>
          <w:p>
            <w:pPr>
              <w:pStyle w:val="TableParagraph"/>
              <w:rPr>
                <w:rFonts w:ascii="Times New Roman"/>
                <w:sz w:val="18"/>
              </w:rPr>
            </w:pPr>
          </w:p>
        </w:tc>
      </w:tr>
    </w:tbl>
    <w:p>
      <w:pPr>
        <w:spacing w:line="240" w:lineRule="auto" w:before="0"/>
        <w:rPr>
          <w:b/>
          <w:sz w:val="20"/>
        </w:rPr>
      </w:pPr>
    </w:p>
    <w:p>
      <w:pPr>
        <w:spacing w:line="240" w:lineRule="auto" w:before="1" w:after="1"/>
        <w:rPr>
          <w:b/>
          <w:sz w:val="20"/>
        </w:rPr>
      </w:pPr>
    </w:p>
    <w:tbl>
      <w:tblPr>
        <w:tblW w:w="0" w:type="auto"/>
        <w:jc w:val="left"/>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18"/>
      </w:tblGrid>
      <w:tr>
        <w:trPr>
          <w:trHeight w:val="691" w:hRule="atLeast"/>
        </w:trPr>
        <w:tc>
          <w:tcPr>
            <w:tcW w:w="9018" w:type="dxa"/>
            <w:shd w:val="clear" w:color="auto" w:fill="D9D9D9"/>
          </w:tcPr>
          <w:p>
            <w:pPr>
              <w:pStyle w:val="TableParagraph"/>
              <w:tabs>
                <w:tab w:pos="1813" w:val="left" w:leader="none"/>
                <w:tab w:pos="3138" w:val="left" w:leader="none"/>
                <w:tab w:pos="4107" w:val="left" w:leader="none"/>
                <w:tab w:pos="5853" w:val="left" w:leader="none"/>
                <w:tab w:pos="7300" w:val="left" w:leader="none"/>
                <w:tab w:pos="8480" w:val="left" w:leader="none"/>
              </w:tabs>
              <w:ind w:left="827" w:right="105" w:hanging="720"/>
              <w:rPr>
                <w:sz w:val="20"/>
              </w:rPr>
            </w:pPr>
            <w:r>
              <w:rPr>
                <w:sz w:val="20"/>
              </w:rPr>
              <w:t>4.</w:t>
            </w:r>
            <w:r>
              <w:rPr>
                <w:spacing w:val="80"/>
                <w:sz w:val="20"/>
              </w:rPr>
              <w:t> </w:t>
            </w:r>
            <w:r>
              <w:rPr>
                <w:sz w:val="20"/>
              </w:rPr>
              <w:t>RESEARCH</w:t>
              <w:tab/>
            </w:r>
            <w:r>
              <w:rPr>
                <w:spacing w:val="-2"/>
                <w:sz w:val="20"/>
              </w:rPr>
              <w:t>INVOLVING</w:t>
            </w:r>
            <w:r>
              <w:rPr>
                <w:sz w:val="20"/>
              </w:rPr>
              <w:tab/>
            </w:r>
            <w:r>
              <w:rPr>
                <w:spacing w:val="-4"/>
                <w:sz w:val="20"/>
              </w:rPr>
              <w:t>HUMAN</w:t>
            </w:r>
            <w:r>
              <w:rPr>
                <w:sz w:val="20"/>
              </w:rPr>
              <w:tab/>
            </w:r>
            <w:r>
              <w:rPr>
                <w:spacing w:val="-2"/>
                <w:sz w:val="20"/>
              </w:rPr>
              <w:t>PARTICIPANTS,</w:t>
            </w:r>
            <w:r>
              <w:rPr>
                <w:sz w:val="20"/>
              </w:rPr>
              <w:tab/>
            </w:r>
            <w:r>
              <w:rPr>
                <w:spacing w:val="-2"/>
                <w:sz w:val="20"/>
              </w:rPr>
              <w:t>BIOLOGICAL</w:t>
            </w:r>
            <w:r>
              <w:rPr>
                <w:sz w:val="20"/>
              </w:rPr>
              <w:tab/>
            </w:r>
            <w:r>
              <w:rPr>
                <w:spacing w:val="-2"/>
                <w:sz w:val="20"/>
              </w:rPr>
              <w:t>SAMPLES</w:t>
            </w:r>
            <w:r>
              <w:rPr>
                <w:sz w:val="20"/>
              </w:rPr>
              <w:tab/>
            </w:r>
            <w:r>
              <w:rPr>
                <w:spacing w:val="-4"/>
                <w:sz w:val="20"/>
              </w:rPr>
              <w:t>AN</w:t>
            </w:r>
            <w:r>
              <w:rPr>
                <w:spacing w:val="-4"/>
                <w:sz w:val="20"/>
              </w:rPr>
              <w:t>D</w:t>
            </w:r>
            <w:r>
              <w:rPr>
                <w:spacing w:val="-4"/>
                <w:sz w:val="20"/>
              </w:rPr>
              <w:t> </w:t>
            </w:r>
            <w:r>
              <w:rPr>
                <w:sz w:val="20"/>
              </w:rPr>
              <w:t>PERSONAL DATA RELATING TO LIVING OR DEAD PERSONS</w:t>
            </w:r>
          </w:p>
        </w:tc>
      </w:tr>
      <w:tr>
        <w:trPr>
          <w:trHeight w:val="688" w:hRule="atLeast"/>
        </w:trPr>
        <w:tc>
          <w:tcPr>
            <w:tcW w:w="9018" w:type="dxa"/>
            <w:shd w:val="clear" w:color="auto" w:fill="D9D9D9"/>
          </w:tcPr>
          <w:p>
            <w:pPr>
              <w:pStyle w:val="TableParagraph"/>
              <w:ind w:left="827" w:hanging="360"/>
              <w:rPr>
                <w:sz w:val="20"/>
              </w:rPr>
            </w:pPr>
            <w:r>
              <w:rPr>
                <w:sz w:val="20"/>
              </w:rPr>
              <w:t>a)</w:t>
            </w:r>
            <w:r>
              <w:rPr>
                <w:spacing w:val="80"/>
                <w:sz w:val="20"/>
              </w:rPr>
              <w:t> </w:t>
            </w:r>
            <w:r>
              <w:rPr>
                <w:sz w:val="20"/>
              </w:rPr>
              <w:t>Does</w:t>
            </w:r>
            <w:r>
              <w:rPr>
                <w:spacing w:val="-3"/>
                <w:sz w:val="20"/>
              </w:rPr>
              <w:t> </w:t>
            </w:r>
            <w:r>
              <w:rPr>
                <w:sz w:val="20"/>
              </w:rPr>
              <w:t>your</w:t>
            </w:r>
            <w:r>
              <w:rPr>
                <w:spacing w:val="-3"/>
                <w:sz w:val="20"/>
              </w:rPr>
              <w:t> </w:t>
            </w:r>
            <w:r>
              <w:rPr>
                <w:sz w:val="20"/>
              </w:rPr>
              <w:t>project</w:t>
            </w:r>
            <w:r>
              <w:rPr>
                <w:spacing w:val="-2"/>
                <w:sz w:val="20"/>
              </w:rPr>
              <w:t> </w:t>
            </w:r>
            <w:r>
              <w:rPr>
                <w:sz w:val="20"/>
              </w:rPr>
              <w:t>involve</w:t>
            </w:r>
            <w:r>
              <w:rPr>
                <w:spacing w:val="-4"/>
                <w:sz w:val="20"/>
              </w:rPr>
              <w:t> </w:t>
            </w:r>
            <w:r>
              <w:rPr>
                <w:sz w:val="20"/>
              </w:rPr>
              <w:t>human</w:t>
            </w:r>
            <w:r>
              <w:rPr>
                <w:spacing w:val="-2"/>
                <w:sz w:val="20"/>
              </w:rPr>
              <w:t> </w:t>
            </w:r>
            <w:r>
              <w:rPr>
                <w:sz w:val="20"/>
              </w:rPr>
              <w:t>participants?</w:t>
            </w:r>
            <w:r>
              <w:rPr>
                <w:spacing w:val="-1"/>
                <w:sz w:val="20"/>
              </w:rPr>
              <w:t> </w:t>
            </w:r>
            <w:r>
              <w:rPr>
                <w:sz w:val="20"/>
              </w:rPr>
              <w:t>If</w:t>
            </w:r>
            <w:r>
              <w:rPr>
                <w:spacing w:val="-4"/>
                <w:sz w:val="20"/>
              </w:rPr>
              <w:t> </w:t>
            </w:r>
            <w:r>
              <w:rPr>
                <w:sz w:val="20"/>
              </w:rPr>
              <w:t>yes,</w:t>
            </w:r>
            <w:r>
              <w:rPr>
                <w:spacing w:val="-4"/>
                <w:sz w:val="20"/>
              </w:rPr>
              <w:t> </w:t>
            </w:r>
            <w:r>
              <w:rPr>
                <w:sz w:val="20"/>
              </w:rPr>
              <w:t>please</w:t>
            </w:r>
            <w:r>
              <w:rPr>
                <w:spacing w:val="-2"/>
                <w:sz w:val="20"/>
              </w:rPr>
              <w:t> </w:t>
            </w:r>
            <w:r>
              <w:rPr>
                <w:sz w:val="20"/>
              </w:rPr>
              <w:t>describe</w:t>
            </w:r>
            <w:r>
              <w:rPr>
                <w:spacing w:val="-2"/>
                <w:sz w:val="20"/>
              </w:rPr>
              <w:t> </w:t>
            </w:r>
            <w:r>
              <w:rPr>
                <w:sz w:val="20"/>
              </w:rPr>
              <w:t>for</w:t>
            </w:r>
            <w:r>
              <w:rPr>
                <w:spacing w:val="-3"/>
                <w:sz w:val="20"/>
              </w:rPr>
              <w:t> </w:t>
            </w:r>
            <w:r>
              <w:rPr>
                <w:sz w:val="20"/>
              </w:rPr>
              <w:t>what</w:t>
            </w:r>
            <w:r>
              <w:rPr>
                <w:spacing w:val="-2"/>
                <w:sz w:val="20"/>
              </w:rPr>
              <w:t> </w:t>
            </w:r>
            <w:r>
              <w:rPr>
                <w:sz w:val="20"/>
              </w:rPr>
              <w:t>ethical approval is needed and why.</w:t>
            </w:r>
          </w:p>
        </w:tc>
      </w:tr>
      <w:tr>
        <w:trPr>
          <w:trHeight w:val="460" w:hRule="atLeast"/>
        </w:trPr>
        <w:tc>
          <w:tcPr>
            <w:tcW w:w="9018" w:type="dxa"/>
          </w:tcPr>
          <w:p>
            <w:pPr>
              <w:pStyle w:val="TableParagraph"/>
              <w:rPr>
                <w:rFonts w:ascii="Times New Roman"/>
                <w:sz w:val="18"/>
              </w:rPr>
            </w:pPr>
          </w:p>
        </w:tc>
      </w:tr>
      <w:tr>
        <w:trPr>
          <w:trHeight w:val="460" w:hRule="atLeast"/>
        </w:trPr>
        <w:tc>
          <w:tcPr>
            <w:tcW w:w="9018" w:type="dxa"/>
            <w:shd w:val="clear" w:color="auto" w:fill="D9D9D9"/>
          </w:tcPr>
          <w:p>
            <w:pPr>
              <w:pStyle w:val="TableParagraph"/>
              <w:spacing w:line="229" w:lineRule="exact"/>
              <w:ind w:left="467"/>
              <w:rPr>
                <w:sz w:val="20"/>
              </w:rPr>
            </w:pPr>
            <w:r>
              <w:rPr>
                <w:sz w:val="20"/>
              </w:rPr>
              <w:t>b)</w:t>
            </w:r>
            <w:r>
              <w:rPr>
                <w:spacing w:val="29"/>
                <w:sz w:val="20"/>
              </w:rPr>
              <w:t>  </w:t>
            </w:r>
            <w:r>
              <w:rPr>
                <w:sz w:val="20"/>
              </w:rPr>
              <w:t>Will</w:t>
            </w:r>
            <w:r>
              <w:rPr>
                <w:spacing w:val="-3"/>
                <w:sz w:val="20"/>
              </w:rPr>
              <w:t> </w:t>
            </w:r>
            <w:r>
              <w:rPr>
                <w:sz w:val="20"/>
              </w:rPr>
              <w:t>personal</w:t>
            </w:r>
            <w:r>
              <w:rPr>
                <w:spacing w:val="-4"/>
                <w:sz w:val="20"/>
              </w:rPr>
              <w:t> </w:t>
            </w:r>
            <w:r>
              <w:rPr>
                <w:sz w:val="20"/>
              </w:rPr>
              <w:t>data</w:t>
            </w:r>
            <w:r>
              <w:rPr>
                <w:spacing w:val="-3"/>
                <w:sz w:val="20"/>
              </w:rPr>
              <w:t> </w:t>
            </w:r>
            <w:r>
              <w:rPr>
                <w:sz w:val="20"/>
              </w:rPr>
              <w:t>be</w:t>
            </w:r>
            <w:r>
              <w:rPr>
                <w:spacing w:val="-4"/>
                <w:sz w:val="20"/>
              </w:rPr>
              <w:t> </w:t>
            </w:r>
            <w:r>
              <w:rPr>
                <w:spacing w:val="-2"/>
                <w:sz w:val="20"/>
              </w:rPr>
              <w:t>used?</w:t>
            </w:r>
          </w:p>
        </w:tc>
      </w:tr>
      <w:tr>
        <w:trPr>
          <w:trHeight w:val="460" w:hRule="atLeast"/>
        </w:trPr>
        <w:tc>
          <w:tcPr>
            <w:tcW w:w="9018" w:type="dxa"/>
          </w:tcPr>
          <w:p>
            <w:pPr>
              <w:pStyle w:val="TableParagraph"/>
              <w:rPr>
                <w:rFonts w:ascii="Times New Roman"/>
                <w:sz w:val="18"/>
              </w:rPr>
            </w:pPr>
          </w:p>
        </w:tc>
      </w:tr>
      <w:tr>
        <w:trPr>
          <w:trHeight w:val="460" w:hRule="atLeast"/>
        </w:trPr>
        <w:tc>
          <w:tcPr>
            <w:tcW w:w="9018" w:type="dxa"/>
            <w:shd w:val="clear" w:color="auto" w:fill="D9D9D9"/>
          </w:tcPr>
          <w:p>
            <w:pPr>
              <w:pStyle w:val="TableParagraph"/>
              <w:spacing w:line="229" w:lineRule="exact"/>
              <w:ind w:left="467"/>
              <w:rPr>
                <w:sz w:val="20"/>
              </w:rPr>
            </w:pPr>
            <w:r>
              <w:rPr>
                <w:sz w:val="20"/>
              </w:rPr>
              <w:t>c)</w:t>
            </w:r>
            <w:r>
              <w:rPr>
                <w:spacing w:val="33"/>
                <w:sz w:val="20"/>
              </w:rPr>
              <w:t>  </w:t>
            </w:r>
            <w:r>
              <w:rPr>
                <w:sz w:val="20"/>
              </w:rPr>
              <w:t>Will</w:t>
            </w:r>
            <w:r>
              <w:rPr>
                <w:spacing w:val="-5"/>
                <w:sz w:val="20"/>
              </w:rPr>
              <w:t> </w:t>
            </w:r>
            <w:r>
              <w:rPr>
                <w:sz w:val="20"/>
              </w:rPr>
              <w:t>your</w:t>
            </w:r>
            <w:r>
              <w:rPr>
                <w:spacing w:val="-5"/>
                <w:sz w:val="20"/>
              </w:rPr>
              <w:t> </w:t>
            </w:r>
            <w:r>
              <w:rPr>
                <w:sz w:val="20"/>
              </w:rPr>
              <w:t>project</w:t>
            </w:r>
            <w:r>
              <w:rPr>
                <w:spacing w:val="-5"/>
                <w:sz w:val="20"/>
              </w:rPr>
              <w:t> </w:t>
            </w:r>
            <w:r>
              <w:rPr>
                <w:sz w:val="20"/>
              </w:rPr>
              <w:t>involve</w:t>
            </w:r>
            <w:r>
              <w:rPr>
                <w:spacing w:val="-3"/>
                <w:sz w:val="20"/>
              </w:rPr>
              <w:t> </w:t>
            </w:r>
            <w:r>
              <w:rPr>
                <w:sz w:val="20"/>
              </w:rPr>
              <w:t>use</w:t>
            </w:r>
            <w:r>
              <w:rPr>
                <w:spacing w:val="-5"/>
                <w:sz w:val="20"/>
              </w:rPr>
              <w:t> </w:t>
            </w:r>
            <w:r>
              <w:rPr>
                <w:sz w:val="20"/>
              </w:rPr>
              <w:t>of</w:t>
            </w:r>
            <w:r>
              <w:rPr>
                <w:spacing w:val="-1"/>
                <w:sz w:val="20"/>
              </w:rPr>
              <w:t> </w:t>
            </w:r>
            <w:r>
              <w:rPr>
                <w:sz w:val="20"/>
              </w:rPr>
              <w:t>human</w:t>
            </w:r>
            <w:r>
              <w:rPr>
                <w:spacing w:val="-4"/>
                <w:sz w:val="20"/>
              </w:rPr>
              <w:t> </w:t>
            </w:r>
            <w:r>
              <w:rPr>
                <w:sz w:val="20"/>
              </w:rPr>
              <w:t>biological</w:t>
            </w:r>
            <w:r>
              <w:rPr>
                <w:spacing w:val="-6"/>
                <w:sz w:val="20"/>
              </w:rPr>
              <w:t> </w:t>
            </w:r>
            <w:r>
              <w:rPr>
                <w:spacing w:val="-2"/>
                <w:sz w:val="20"/>
              </w:rPr>
              <w:t>samples?</w:t>
            </w:r>
          </w:p>
        </w:tc>
      </w:tr>
      <w:tr>
        <w:trPr>
          <w:trHeight w:val="457" w:hRule="atLeast"/>
        </w:trPr>
        <w:tc>
          <w:tcPr>
            <w:tcW w:w="9018" w:type="dxa"/>
          </w:tcPr>
          <w:p>
            <w:pPr>
              <w:pStyle w:val="TableParagraph"/>
              <w:rPr>
                <w:rFonts w:ascii="Times New Roman"/>
                <w:sz w:val="18"/>
              </w:rPr>
            </w:pPr>
          </w:p>
        </w:tc>
      </w:tr>
      <w:tr>
        <w:trPr>
          <w:trHeight w:val="921" w:hRule="atLeast"/>
        </w:trPr>
        <w:tc>
          <w:tcPr>
            <w:tcW w:w="9018" w:type="dxa"/>
            <w:shd w:val="clear" w:color="auto" w:fill="D9D9D9"/>
          </w:tcPr>
          <w:p>
            <w:pPr>
              <w:pStyle w:val="TableParagraph"/>
              <w:ind w:left="467"/>
              <w:rPr>
                <w:sz w:val="20"/>
              </w:rPr>
            </w:pPr>
            <w:r>
              <w:rPr>
                <w:sz w:val="20"/>
              </w:rPr>
              <w:t>d)</w:t>
            </w:r>
            <w:r>
              <w:rPr>
                <w:spacing w:val="31"/>
                <w:sz w:val="20"/>
              </w:rPr>
              <w:t>  </w:t>
            </w:r>
            <w:r>
              <w:rPr>
                <w:sz w:val="20"/>
              </w:rPr>
              <w:t>Please</w:t>
            </w:r>
            <w:r>
              <w:rPr>
                <w:spacing w:val="-3"/>
                <w:sz w:val="20"/>
              </w:rPr>
              <w:t> </w:t>
            </w:r>
            <w:r>
              <w:rPr>
                <w:spacing w:val="-2"/>
                <w:sz w:val="20"/>
              </w:rPr>
              <w:t>state:</w:t>
            </w:r>
          </w:p>
          <w:p>
            <w:pPr>
              <w:pStyle w:val="TableParagraph"/>
              <w:ind w:left="107"/>
              <w:rPr>
                <w:sz w:val="20"/>
              </w:rPr>
            </w:pPr>
            <w:r>
              <w:rPr>
                <w:sz w:val="20"/>
              </w:rPr>
              <w:t>i)</w:t>
            </w:r>
            <w:r>
              <w:rPr>
                <w:spacing w:val="-3"/>
                <w:sz w:val="20"/>
              </w:rPr>
              <w:t> </w:t>
            </w:r>
            <w:r>
              <w:rPr>
                <w:sz w:val="20"/>
              </w:rPr>
              <w:t>By</w:t>
            </w:r>
            <w:r>
              <w:rPr>
                <w:spacing w:val="-3"/>
                <w:sz w:val="20"/>
              </w:rPr>
              <w:t> </w:t>
            </w:r>
            <w:r>
              <w:rPr>
                <w:sz w:val="20"/>
              </w:rPr>
              <w:t>whom</w:t>
            </w:r>
            <w:r>
              <w:rPr>
                <w:spacing w:val="-2"/>
                <w:sz w:val="20"/>
              </w:rPr>
              <w:t> </w:t>
            </w:r>
            <w:r>
              <w:rPr>
                <w:sz w:val="20"/>
              </w:rPr>
              <w:t>and</w:t>
            </w:r>
            <w:r>
              <w:rPr>
                <w:spacing w:val="-2"/>
                <w:sz w:val="20"/>
              </w:rPr>
              <w:t> </w:t>
            </w:r>
            <w:r>
              <w:rPr>
                <w:sz w:val="20"/>
              </w:rPr>
              <w:t>when</w:t>
            </w:r>
            <w:r>
              <w:rPr>
                <w:spacing w:val="-4"/>
                <w:sz w:val="20"/>
              </w:rPr>
              <w:t> </w:t>
            </w:r>
            <w:r>
              <w:rPr>
                <w:sz w:val="20"/>
              </w:rPr>
              <w:t>the</w:t>
            </w:r>
            <w:r>
              <w:rPr>
                <w:spacing w:val="-4"/>
                <w:sz w:val="20"/>
              </w:rPr>
              <w:t> </w:t>
            </w:r>
            <w:r>
              <w:rPr>
                <w:sz w:val="20"/>
              </w:rPr>
              <w:t>ethics</w:t>
            </w:r>
            <w:r>
              <w:rPr>
                <w:spacing w:val="-3"/>
                <w:sz w:val="20"/>
              </w:rPr>
              <w:t> </w:t>
            </w:r>
            <w:r>
              <w:rPr>
                <w:sz w:val="20"/>
              </w:rPr>
              <w:t>of</w:t>
            </w:r>
            <w:r>
              <w:rPr>
                <w:spacing w:val="-4"/>
                <w:sz w:val="20"/>
              </w:rPr>
              <w:t> </w:t>
            </w:r>
            <w:r>
              <w:rPr>
                <w:sz w:val="20"/>
              </w:rPr>
              <w:t>the</w:t>
            </w:r>
            <w:r>
              <w:rPr>
                <w:spacing w:val="-3"/>
                <w:sz w:val="20"/>
              </w:rPr>
              <w:t> </w:t>
            </w:r>
            <w:r>
              <w:rPr>
                <w:sz w:val="20"/>
              </w:rPr>
              <w:t>project</w:t>
            </w:r>
            <w:r>
              <w:rPr>
                <w:spacing w:val="-4"/>
                <w:sz w:val="20"/>
              </w:rPr>
              <w:t> </w:t>
            </w:r>
            <w:r>
              <w:rPr>
                <w:sz w:val="20"/>
              </w:rPr>
              <w:t>has</w:t>
            </w:r>
            <w:r>
              <w:rPr>
                <w:spacing w:val="-3"/>
                <w:sz w:val="20"/>
              </w:rPr>
              <w:t> </w:t>
            </w:r>
            <w:r>
              <w:rPr>
                <w:sz w:val="20"/>
              </w:rPr>
              <w:t>been</w:t>
            </w:r>
            <w:r>
              <w:rPr>
                <w:spacing w:val="-4"/>
                <w:sz w:val="20"/>
              </w:rPr>
              <w:t> </w:t>
            </w:r>
            <w:r>
              <w:rPr>
                <w:sz w:val="20"/>
              </w:rPr>
              <w:t>reviewed,</w:t>
            </w:r>
            <w:r>
              <w:rPr>
                <w:spacing w:val="-2"/>
                <w:sz w:val="20"/>
              </w:rPr>
              <w:t> </w:t>
            </w:r>
            <w:r>
              <w:rPr>
                <w:sz w:val="20"/>
              </w:rPr>
              <w:t>and</w:t>
            </w:r>
            <w:r>
              <w:rPr>
                <w:spacing w:val="-2"/>
                <w:sz w:val="20"/>
              </w:rPr>
              <w:t> </w:t>
            </w:r>
            <w:r>
              <w:rPr>
                <w:sz w:val="20"/>
              </w:rPr>
              <w:t>specify</w:t>
            </w:r>
            <w:r>
              <w:rPr>
                <w:spacing w:val="-3"/>
                <w:sz w:val="20"/>
              </w:rPr>
              <w:t> </w:t>
            </w:r>
            <w:r>
              <w:rPr>
                <w:sz w:val="20"/>
              </w:rPr>
              <w:t>any</w:t>
            </w:r>
            <w:r>
              <w:rPr>
                <w:spacing w:val="-3"/>
                <w:sz w:val="20"/>
              </w:rPr>
              <w:t> </w:t>
            </w:r>
            <w:r>
              <w:rPr>
                <w:sz w:val="20"/>
              </w:rPr>
              <w:t>other</w:t>
            </w:r>
            <w:r>
              <w:rPr>
                <w:spacing w:val="-3"/>
                <w:sz w:val="20"/>
              </w:rPr>
              <w:t> </w:t>
            </w:r>
            <w:r>
              <w:rPr>
                <w:sz w:val="20"/>
              </w:rPr>
              <w:t>regulatory approvals that have been obtained.</w:t>
            </w:r>
          </w:p>
        </w:tc>
      </w:tr>
      <w:tr>
        <w:trPr>
          <w:trHeight w:val="690" w:hRule="atLeast"/>
        </w:trPr>
        <w:tc>
          <w:tcPr>
            <w:tcW w:w="9018" w:type="dxa"/>
          </w:tcPr>
          <w:p>
            <w:pPr>
              <w:pStyle w:val="TableParagraph"/>
              <w:rPr>
                <w:rFonts w:ascii="Times New Roman"/>
                <w:sz w:val="18"/>
              </w:rPr>
            </w:pPr>
          </w:p>
        </w:tc>
      </w:tr>
      <w:tr>
        <w:trPr>
          <w:trHeight w:val="1149" w:hRule="atLeast"/>
        </w:trPr>
        <w:tc>
          <w:tcPr>
            <w:tcW w:w="9018" w:type="dxa"/>
            <w:shd w:val="clear" w:color="auto" w:fill="D9D9D9"/>
          </w:tcPr>
          <w:p>
            <w:pPr>
              <w:pStyle w:val="TableParagraph"/>
              <w:spacing w:line="229" w:lineRule="exact"/>
              <w:ind w:left="827"/>
              <w:rPr>
                <w:sz w:val="20"/>
              </w:rPr>
            </w:pPr>
            <w:r>
              <w:rPr>
                <w:spacing w:val="-2"/>
                <w:sz w:val="20"/>
              </w:rPr>
              <w:t>And/or</w:t>
            </w:r>
          </w:p>
          <w:p>
            <w:pPr>
              <w:pStyle w:val="TableParagraph"/>
              <w:spacing w:before="228"/>
              <w:ind w:left="107"/>
              <w:rPr>
                <w:sz w:val="20"/>
              </w:rPr>
            </w:pPr>
            <w:r>
              <w:rPr>
                <w:sz w:val="20"/>
              </w:rPr>
              <w:t>ii) By whom and when the ethics of the project will be reviewed, and</w:t>
            </w:r>
            <w:r>
              <w:rPr>
                <w:spacing w:val="21"/>
                <w:sz w:val="20"/>
              </w:rPr>
              <w:t> </w:t>
            </w:r>
            <w:r>
              <w:rPr>
                <w:sz w:val="20"/>
              </w:rPr>
              <w:t>specify any other regulatory</w:t>
            </w:r>
            <w:r>
              <w:rPr>
                <w:spacing w:val="40"/>
                <w:sz w:val="20"/>
              </w:rPr>
              <w:t> </w:t>
            </w:r>
            <w:r>
              <w:rPr>
                <w:sz w:val="20"/>
              </w:rPr>
              <w:t>approvals that will be sought.</w:t>
            </w:r>
          </w:p>
        </w:tc>
      </w:tr>
      <w:tr>
        <w:trPr>
          <w:trHeight w:val="688" w:hRule="atLeast"/>
        </w:trPr>
        <w:tc>
          <w:tcPr>
            <w:tcW w:w="9018" w:type="dxa"/>
          </w:tcPr>
          <w:p>
            <w:pPr>
              <w:pStyle w:val="TableParagraph"/>
              <w:rPr>
                <w:rFonts w:ascii="Times New Roman"/>
                <w:sz w:val="18"/>
              </w:rPr>
            </w:pPr>
          </w:p>
        </w:tc>
      </w:tr>
      <w:tr>
        <w:trPr>
          <w:trHeight w:val="921" w:hRule="atLeast"/>
        </w:trPr>
        <w:tc>
          <w:tcPr>
            <w:tcW w:w="9018" w:type="dxa"/>
            <w:shd w:val="clear" w:color="auto" w:fill="D9D9D9"/>
          </w:tcPr>
          <w:p>
            <w:pPr>
              <w:pStyle w:val="TableParagraph"/>
              <w:spacing w:line="229" w:lineRule="exact"/>
              <w:ind w:left="467"/>
              <w:rPr>
                <w:sz w:val="20"/>
              </w:rPr>
            </w:pPr>
            <w:r>
              <w:rPr>
                <w:sz w:val="20"/>
              </w:rPr>
              <w:t>e)</w:t>
            </w:r>
            <w:r>
              <w:rPr>
                <w:spacing w:val="30"/>
                <w:sz w:val="20"/>
              </w:rPr>
              <w:t>  </w:t>
            </w:r>
            <w:r>
              <w:rPr>
                <w:sz w:val="20"/>
              </w:rPr>
              <w:t>In</w:t>
            </w:r>
            <w:r>
              <w:rPr>
                <w:spacing w:val="-3"/>
                <w:sz w:val="20"/>
              </w:rPr>
              <w:t> </w:t>
            </w:r>
            <w:r>
              <w:rPr>
                <w:sz w:val="20"/>
              </w:rPr>
              <w:t>the</w:t>
            </w:r>
            <w:r>
              <w:rPr>
                <w:spacing w:val="-4"/>
                <w:sz w:val="20"/>
              </w:rPr>
              <w:t> </w:t>
            </w:r>
            <w:r>
              <w:rPr>
                <w:sz w:val="20"/>
              </w:rPr>
              <w:t>course</w:t>
            </w:r>
            <w:r>
              <w:rPr>
                <w:spacing w:val="-4"/>
                <w:sz w:val="20"/>
              </w:rPr>
              <w:t> </w:t>
            </w:r>
            <w:r>
              <w:rPr>
                <w:sz w:val="20"/>
              </w:rPr>
              <w:t>of</w:t>
            </w:r>
            <w:r>
              <w:rPr>
                <w:spacing w:val="-2"/>
                <w:sz w:val="20"/>
              </w:rPr>
              <w:t> </w:t>
            </w:r>
            <w:r>
              <w:rPr>
                <w:sz w:val="20"/>
              </w:rPr>
              <w:t>your</w:t>
            </w:r>
            <w:r>
              <w:rPr>
                <w:spacing w:val="-3"/>
                <w:sz w:val="20"/>
              </w:rPr>
              <w:t> </w:t>
            </w:r>
            <w:r>
              <w:rPr>
                <w:spacing w:val="-2"/>
                <w:sz w:val="20"/>
              </w:rPr>
              <w:t>project:</w:t>
            </w:r>
          </w:p>
          <w:p>
            <w:pPr>
              <w:pStyle w:val="TableParagraph"/>
              <w:spacing w:before="1"/>
              <w:rPr>
                <w:b/>
                <w:sz w:val="20"/>
              </w:rPr>
            </w:pPr>
          </w:p>
          <w:p>
            <w:pPr>
              <w:pStyle w:val="TableParagraph"/>
              <w:ind w:left="107"/>
              <w:rPr>
                <w:sz w:val="20"/>
              </w:rPr>
            </w:pPr>
            <w:r>
              <w:rPr>
                <w:sz w:val="20"/>
              </w:rPr>
              <w:t>i)</w:t>
            </w:r>
            <w:r>
              <w:rPr>
                <w:spacing w:val="-6"/>
                <w:sz w:val="20"/>
              </w:rPr>
              <w:t> </w:t>
            </w:r>
            <w:r>
              <w:rPr>
                <w:sz w:val="20"/>
              </w:rPr>
              <w:t>Do</w:t>
            </w:r>
            <w:r>
              <w:rPr>
                <w:spacing w:val="-7"/>
                <w:sz w:val="20"/>
              </w:rPr>
              <w:t> </w:t>
            </w:r>
            <w:r>
              <w:rPr>
                <w:sz w:val="20"/>
              </w:rPr>
              <w:t>you</w:t>
            </w:r>
            <w:r>
              <w:rPr>
                <w:spacing w:val="-4"/>
                <w:sz w:val="20"/>
              </w:rPr>
              <w:t> </w:t>
            </w:r>
            <w:r>
              <w:rPr>
                <w:sz w:val="20"/>
              </w:rPr>
              <w:t>propose</w:t>
            </w:r>
            <w:r>
              <w:rPr>
                <w:spacing w:val="-7"/>
                <w:sz w:val="20"/>
              </w:rPr>
              <w:t> </w:t>
            </w:r>
            <w:r>
              <w:rPr>
                <w:sz w:val="20"/>
              </w:rPr>
              <w:t>to</w:t>
            </w:r>
            <w:r>
              <w:rPr>
                <w:spacing w:val="-5"/>
                <w:sz w:val="20"/>
              </w:rPr>
              <w:t> </w:t>
            </w:r>
            <w:r>
              <w:rPr>
                <w:sz w:val="20"/>
              </w:rPr>
              <w:t>use</w:t>
            </w:r>
            <w:r>
              <w:rPr>
                <w:spacing w:val="-6"/>
                <w:sz w:val="20"/>
              </w:rPr>
              <w:t> </w:t>
            </w:r>
            <w:r>
              <w:rPr>
                <w:sz w:val="20"/>
              </w:rPr>
              <w:t>facilities</w:t>
            </w:r>
            <w:r>
              <w:rPr>
                <w:spacing w:val="-6"/>
                <w:sz w:val="20"/>
              </w:rPr>
              <w:t> </w:t>
            </w:r>
            <w:r>
              <w:rPr>
                <w:sz w:val="20"/>
              </w:rPr>
              <w:t>within</w:t>
            </w:r>
            <w:r>
              <w:rPr>
                <w:spacing w:val="-6"/>
                <w:sz w:val="20"/>
              </w:rPr>
              <w:t> </w:t>
            </w:r>
            <w:r>
              <w:rPr>
                <w:sz w:val="20"/>
              </w:rPr>
              <w:t>the</w:t>
            </w:r>
            <w:r>
              <w:rPr>
                <w:spacing w:val="-8"/>
                <w:sz w:val="20"/>
              </w:rPr>
              <w:t> </w:t>
            </w:r>
            <w:r>
              <w:rPr>
                <w:sz w:val="20"/>
              </w:rPr>
              <w:t>National</w:t>
            </w:r>
            <w:r>
              <w:rPr>
                <w:spacing w:val="-7"/>
                <w:sz w:val="20"/>
              </w:rPr>
              <w:t> </w:t>
            </w:r>
            <w:r>
              <w:rPr>
                <w:sz w:val="20"/>
              </w:rPr>
              <w:t>Health</w:t>
            </w:r>
            <w:r>
              <w:rPr>
                <w:spacing w:val="-7"/>
                <w:sz w:val="20"/>
              </w:rPr>
              <w:t> </w:t>
            </w:r>
            <w:r>
              <w:rPr>
                <w:sz w:val="20"/>
              </w:rPr>
              <w:t>Service</w:t>
            </w:r>
            <w:r>
              <w:rPr>
                <w:spacing w:val="-6"/>
                <w:sz w:val="20"/>
              </w:rPr>
              <w:t> </w:t>
            </w:r>
            <w:r>
              <w:rPr>
                <w:spacing w:val="-2"/>
                <w:sz w:val="20"/>
              </w:rPr>
              <w:t>(NHS)?</w:t>
            </w:r>
          </w:p>
        </w:tc>
      </w:tr>
      <w:tr>
        <w:trPr>
          <w:trHeight w:val="690" w:hRule="atLeast"/>
        </w:trPr>
        <w:tc>
          <w:tcPr>
            <w:tcW w:w="9018" w:type="dxa"/>
          </w:tcPr>
          <w:p>
            <w:pPr>
              <w:pStyle w:val="TableParagraph"/>
              <w:rPr>
                <w:rFonts w:ascii="Times New Roman"/>
                <w:sz w:val="18"/>
              </w:rPr>
            </w:pPr>
          </w:p>
        </w:tc>
      </w:tr>
    </w:tbl>
    <w:p>
      <w:pPr>
        <w:spacing w:line="240" w:lineRule="auto" w:before="0"/>
        <w:rPr>
          <w:b/>
          <w:sz w:val="20"/>
        </w:rPr>
      </w:pPr>
    </w:p>
    <w:p>
      <w:pPr>
        <w:spacing w:line="240" w:lineRule="auto" w:before="9" w:after="1"/>
        <w:rPr>
          <w:b/>
          <w:sz w:val="20"/>
        </w:rPr>
      </w:pPr>
    </w:p>
    <w:tbl>
      <w:tblPr>
        <w:tblW w:w="0" w:type="auto"/>
        <w:jc w:val="left"/>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18"/>
      </w:tblGrid>
      <w:tr>
        <w:trPr>
          <w:trHeight w:val="460" w:hRule="atLeast"/>
        </w:trPr>
        <w:tc>
          <w:tcPr>
            <w:tcW w:w="9018" w:type="dxa"/>
            <w:shd w:val="clear" w:color="auto" w:fill="D9D9D9"/>
          </w:tcPr>
          <w:p>
            <w:pPr>
              <w:pStyle w:val="TableParagraph"/>
              <w:spacing w:line="229" w:lineRule="exact"/>
              <w:ind w:left="107"/>
              <w:rPr>
                <w:sz w:val="20"/>
              </w:rPr>
            </w:pPr>
            <w:r>
              <w:rPr>
                <w:sz w:val="20"/>
              </w:rPr>
              <w:t>ii)</w:t>
            </w:r>
            <w:r>
              <w:rPr>
                <w:spacing w:val="-6"/>
                <w:sz w:val="20"/>
              </w:rPr>
              <w:t> </w:t>
            </w:r>
            <w:r>
              <w:rPr>
                <w:sz w:val="20"/>
              </w:rPr>
              <w:t>Does</w:t>
            </w:r>
            <w:r>
              <w:rPr>
                <w:spacing w:val="-6"/>
                <w:sz w:val="20"/>
              </w:rPr>
              <w:t> </w:t>
            </w:r>
            <w:r>
              <w:rPr>
                <w:sz w:val="20"/>
              </w:rPr>
              <w:t>your</w:t>
            </w:r>
            <w:r>
              <w:rPr>
                <w:spacing w:val="-6"/>
                <w:sz w:val="20"/>
              </w:rPr>
              <w:t> </w:t>
            </w:r>
            <w:r>
              <w:rPr>
                <w:sz w:val="20"/>
              </w:rPr>
              <w:t>research</w:t>
            </w:r>
            <w:r>
              <w:rPr>
                <w:spacing w:val="-5"/>
                <w:sz w:val="20"/>
              </w:rPr>
              <w:t> </w:t>
            </w:r>
            <w:r>
              <w:rPr>
                <w:sz w:val="20"/>
              </w:rPr>
              <w:t>involve</w:t>
            </w:r>
            <w:r>
              <w:rPr>
                <w:spacing w:val="-6"/>
                <w:sz w:val="20"/>
              </w:rPr>
              <w:t> </w:t>
            </w:r>
            <w:r>
              <w:rPr>
                <w:sz w:val="20"/>
              </w:rPr>
              <w:t>patients</w:t>
            </w:r>
            <w:r>
              <w:rPr>
                <w:spacing w:val="-4"/>
                <w:sz w:val="20"/>
              </w:rPr>
              <w:t> </w:t>
            </w:r>
            <w:r>
              <w:rPr>
                <w:sz w:val="20"/>
              </w:rPr>
              <w:t>being</w:t>
            </w:r>
            <w:r>
              <w:rPr>
                <w:spacing w:val="-8"/>
                <w:sz w:val="20"/>
              </w:rPr>
              <w:t> </w:t>
            </w:r>
            <w:r>
              <w:rPr>
                <w:sz w:val="20"/>
              </w:rPr>
              <w:t>cared</w:t>
            </w:r>
            <w:r>
              <w:rPr>
                <w:spacing w:val="-6"/>
                <w:sz w:val="20"/>
              </w:rPr>
              <w:t> </w:t>
            </w:r>
            <w:r>
              <w:rPr>
                <w:sz w:val="20"/>
              </w:rPr>
              <w:t>for</w:t>
            </w:r>
            <w:r>
              <w:rPr>
                <w:spacing w:val="-4"/>
                <w:sz w:val="20"/>
              </w:rPr>
              <w:t> </w:t>
            </w:r>
            <w:r>
              <w:rPr>
                <w:sz w:val="20"/>
              </w:rPr>
              <w:t>by</w:t>
            </w:r>
            <w:r>
              <w:rPr>
                <w:spacing w:val="-6"/>
                <w:sz w:val="20"/>
              </w:rPr>
              <w:t> </w:t>
            </w:r>
            <w:r>
              <w:rPr>
                <w:sz w:val="20"/>
              </w:rPr>
              <w:t>the</w:t>
            </w:r>
            <w:r>
              <w:rPr>
                <w:spacing w:val="-7"/>
                <w:sz w:val="20"/>
              </w:rPr>
              <w:t> </w:t>
            </w:r>
            <w:r>
              <w:rPr>
                <w:spacing w:val="-4"/>
                <w:sz w:val="20"/>
              </w:rPr>
              <w:t>NHS?</w:t>
            </w:r>
          </w:p>
        </w:tc>
      </w:tr>
    </w:tbl>
    <w:p>
      <w:pPr>
        <w:pStyle w:val="TableParagraph"/>
        <w:spacing w:after="0" w:line="229" w:lineRule="exact"/>
        <w:rPr>
          <w:sz w:val="20"/>
        </w:rPr>
        <w:sectPr>
          <w:headerReference w:type="default" r:id="rId8"/>
          <w:footerReference w:type="default" r:id="rId9"/>
          <w:pgSz w:w="11910" w:h="16840"/>
          <w:pgMar w:header="0" w:footer="1000" w:top="680" w:bottom="1200" w:left="1417" w:right="1417"/>
        </w:sectPr>
      </w:pPr>
    </w:p>
    <w:tbl>
      <w:tblPr>
        <w:tblW w:w="0" w:type="auto"/>
        <w:jc w:val="left"/>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18"/>
      </w:tblGrid>
      <w:tr>
        <w:trPr>
          <w:trHeight w:val="688" w:hRule="atLeast"/>
        </w:trPr>
        <w:tc>
          <w:tcPr>
            <w:tcW w:w="9018" w:type="dxa"/>
          </w:tcPr>
          <w:p>
            <w:pPr>
              <w:pStyle w:val="TableParagraph"/>
              <w:rPr>
                <w:rFonts w:ascii="Times New Roman"/>
                <w:sz w:val="18"/>
              </w:rPr>
            </w:pPr>
          </w:p>
        </w:tc>
      </w:tr>
      <w:tr>
        <w:trPr>
          <w:trHeight w:val="1379" w:hRule="atLeast"/>
        </w:trPr>
        <w:tc>
          <w:tcPr>
            <w:tcW w:w="9018" w:type="dxa"/>
            <w:shd w:val="clear" w:color="auto" w:fill="D9D9D9"/>
          </w:tcPr>
          <w:p>
            <w:pPr>
              <w:pStyle w:val="TableParagraph"/>
              <w:ind w:left="815" w:right="100" w:hanging="708"/>
              <w:jc w:val="both"/>
              <w:rPr>
                <w:b/>
                <w:sz w:val="20"/>
              </w:rPr>
            </w:pPr>
            <w:r>
              <w:rPr>
                <w:sz w:val="20"/>
              </w:rPr>
              <w:t>iii)</w:t>
            </w:r>
            <w:r>
              <w:rPr>
                <w:spacing w:val="80"/>
                <w:w w:val="150"/>
                <w:sz w:val="20"/>
              </w:rPr>
              <w:t>   </w:t>
            </w:r>
            <w:r>
              <w:rPr>
                <w:sz w:val="20"/>
              </w:rPr>
              <w:t>If</w:t>
            </w:r>
            <w:r>
              <w:rPr>
                <w:spacing w:val="19"/>
                <w:sz w:val="20"/>
              </w:rPr>
              <w:t> </w:t>
            </w:r>
            <w:r>
              <w:rPr>
                <w:sz w:val="20"/>
              </w:rPr>
              <w:t>the</w:t>
            </w:r>
            <w:r>
              <w:rPr>
                <w:spacing w:val="19"/>
                <w:sz w:val="20"/>
              </w:rPr>
              <w:t> </w:t>
            </w:r>
            <w:r>
              <w:rPr>
                <w:sz w:val="20"/>
              </w:rPr>
              <w:t>answer</w:t>
            </w:r>
            <w:r>
              <w:rPr>
                <w:spacing w:val="20"/>
                <w:sz w:val="20"/>
              </w:rPr>
              <w:t> </w:t>
            </w:r>
            <w:r>
              <w:rPr>
                <w:sz w:val="20"/>
              </w:rPr>
              <w:t>is</w:t>
            </w:r>
            <w:r>
              <w:rPr>
                <w:spacing w:val="21"/>
                <w:sz w:val="20"/>
              </w:rPr>
              <w:t> </w:t>
            </w:r>
            <w:r>
              <w:rPr>
                <w:sz w:val="20"/>
              </w:rPr>
              <w:t>yes</w:t>
            </w:r>
            <w:r>
              <w:rPr>
                <w:spacing w:val="21"/>
                <w:sz w:val="20"/>
              </w:rPr>
              <w:t> </w:t>
            </w:r>
            <w:r>
              <w:rPr>
                <w:sz w:val="20"/>
              </w:rPr>
              <w:t>to</w:t>
            </w:r>
            <w:r>
              <w:rPr>
                <w:spacing w:val="19"/>
                <w:sz w:val="20"/>
              </w:rPr>
              <w:t> </w:t>
            </w:r>
            <w:r>
              <w:rPr>
                <w:sz w:val="20"/>
              </w:rPr>
              <w:t>(i)</w:t>
            </w:r>
            <w:r>
              <w:rPr>
                <w:spacing w:val="20"/>
                <w:sz w:val="20"/>
              </w:rPr>
              <w:t> </w:t>
            </w:r>
            <w:r>
              <w:rPr>
                <w:sz w:val="20"/>
              </w:rPr>
              <w:t>or</w:t>
            </w:r>
            <w:r>
              <w:rPr>
                <w:spacing w:val="20"/>
                <w:sz w:val="20"/>
              </w:rPr>
              <w:t> </w:t>
            </w:r>
            <w:r>
              <w:rPr>
                <w:sz w:val="20"/>
              </w:rPr>
              <w:t>(ii)</w:t>
            </w:r>
            <w:r>
              <w:rPr>
                <w:spacing w:val="20"/>
                <w:sz w:val="20"/>
              </w:rPr>
              <w:t> </w:t>
            </w:r>
            <w:r>
              <w:rPr>
                <w:sz w:val="20"/>
              </w:rPr>
              <w:t>above,</w:t>
            </w:r>
            <w:r>
              <w:rPr>
                <w:spacing w:val="19"/>
                <w:sz w:val="20"/>
              </w:rPr>
              <w:t> </w:t>
            </w:r>
            <w:r>
              <w:rPr>
                <w:sz w:val="20"/>
              </w:rPr>
              <w:t>please</w:t>
            </w:r>
            <w:r>
              <w:rPr>
                <w:spacing w:val="19"/>
                <w:sz w:val="20"/>
              </w:rPr>
              <w:t> </w:t>
            </w:r>
            <w:r>
              <w:rPr>
                <w:sz w:val="20"/>
              </w:rPr>
              <w:t>indicate</w:t>
            </w:r>
            <w:r>
              <w:rPr>
                <w:spacing w:val="19"/>
                <w:sz w:val="20"/>
              </w:rPr>
              <w:t> </w:t>
            </w:r>
            <w:r>
              <w:rPr>
                <w:sz w:val="20"/>
              </w:rPr>
              <w:t>which</w:t>
            </w:r>
            <w:r>
              <w:rPr>
                <w:spacing w:val="19"/>
                <w:sz w:val="20"/>
              </w:rPr>
              <w:t> </w:t>
            </w:r>
            <w:r>
              <w:rPr>
                <w:sz w:val="20"/>
              </w:rPr>
              <w:t>organisation</w:t>
            </w:r>
            <w:r>
              <w:rPr>
                <w:spacing w:val="19"/>
                <w:sz w:val="20"/>
              </w:rPr>
              <w:t> </w:t>
            </w:r>
            <w:r>
              <w:rPr>
                <w:sz w:val="20"/>
              </w:rPr>
              <w:t>has</w:t>
            </w:r>
            <w:r>
              <w:rPr>
                <w:spacing w:val="20"/>
                <w:sz w:val="20"/>
              </w:rPr>
              <w:t> </w:t>
            </w:r>
            <w:r>
              <w:rPr>
                <w:sz w:val="20"/>
              </w:rPr>
              <w:t>agreed</w:t>
            </w:r>
            <w:r>
              <w:rPr>
                <w:spacing w:val="19"/>
                <w:sz w:val="20"/>
              </w:rPr>
              <w:t> </w:t>
            </w:r>
            <w:r>
              <w:rPr>
                <w:sz w:val="20"/>
              </w:rPr>
              <w:t>to be the sponsor for the project under the Research Governance Framework for Health and Social Care, published by the Department of Health in England or the corresponding departments in Northern Ireland, Scotland or Wales. </w:t>
            </w:r>
            <w:r>
              <w:rPr>
                <w:b/>
                <w:sz w:val="20"/>
              </w:rPr>
              <w:t>Please note that the NWCR cannot act as sponsor.</w:t>
            </w:r>
          </w:p>
        </w:tc>
      </w:tr>
      <w:tr>
        <w:trPr>
          <w:trHeight w:val="690" w:hRule="atLeast"/>
        </w:trPr>
        <w:tc>
          <w:tcPr>
            <w:tcW w:w="9018" w:type="dxa"/>
          </w:tcPr>
          <w:p>
            <w:pPr>
              <w:pStyle w:val="TableParagraph"/>
              <w:rPr>
                <w:rFonts w:ascii="Times New Roman"/>
                <w:sz w:val="18"/>
              </w:rPr>
            </w:pPr>
          </w:p>
        </w:tc>
      </w:tr>
    </w:tbl>
    <w:p>
      <w:pPr>
        <w:spacing w:line="240" w:lineRule="auto" w:before="0"/>
        <w:rPr>
          <w:b/>
          <w:sz w:val="20"/>
        </w:rPr>
      </w:pPr>
    </w:p>
    <w:p>
      <w:pPr>
        <w:spacing w:line="240" w:lineRule="auto" w:before="7" w:after="1"/>
        <w:rPr>
          <w:b/>
          <w:sz w:val="20"/>
        </w:rPr>
      </w:pPr>
    </w:p>
    <w:tbl>
      <w:tblPr>
        <w:tblW w:w="0" w:type="auto"/>
        <w:jc w:val="left"/>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18"/>
      </w:tblGrid>
      <w:tr>
        <w:trPr>
          <w:trHeight w:val="688" w:hRule="atLeast"/>
        </w:trPr>
        <w:tc>
          <w:tcPr>
            <w:tcW w:w="9018" w:type="dxa"/>
            <w:shd w:val="clear" w:color="auto" w:fill="D9D9D9"/>
          </w:tcPr>
          <w:p>
            <w:pPr>
              <w:pStyle w:val="TableParagraph"/>
              <w:ind w:left="467" w:right="168" w:hanging="360"/>
              <w:rPr>
                <w:sz w:val="20"/>
              </w:rPr>
            </w:pPr>
            <w:r>
              <w:rPr>
                <w:sz w:val="20"/>
              </w:rPr>
              <w:t>5.</w:t>
            </w:r>
            <w:r>
              <w:rPr>
                <w:spacing w:val="80"/>
                <w:w w:val="150"/>
                <w:sz w:val="20"/>
              </w:rPr>
              <w:t> </w:t>
            </w:r>
            <w:r>
              <w:rPr>
                <w:sz w:val="20"/>
              </w:rPr>
              <w:t>STUDY</w:t>
            </w:r>
            <w:r>
              <w:rPr>
                <w:spacing w:val="-3"/>
                <w:sz w:val="20"/>
              </w:rPr>
              <w:t> </w:t>
            </w:r>
            <w:r>
              <w:rPr>
                <w:sz w:val="20"/>
              </w:rPr>
              <w:t>DESIGN</w:t>
            </w:r>
            <w:r>
              <w:rPr>
                <w:spacing w:val="-5"/>
                <w:sz w:val="20"/>
              </w:rPr>
              <w:t> </w:t>
            </w:r>
            <w:r>
              <w:rPr>
                <w:sz w:val="20"/>
              </w:rPr>
              <w:t>FOR</w:t>
            </w:r>
            <w:r>
              <w:rPr>
                <w:spacing w:val="-3"/>
                <w:sz w:val="20"/>
              </w:rPr>
              <w:t> </w:t>
            </w:r>
            <w:r>
              <w:rPr>
                <w:sz w:val="20"/>
              </w:rPr>
              <w:t>HUMAN</w:t>
            </w:r>
            <w:r>
              <w:rPr>
                <w:spacing w:val="-3"/>
                <w:sz w:val="20"/>
              </w:rPr>
              <w:t> </w:t>
            </w:r>
            <w:r>
              <w:rPr>
                <w:sz w:val="20"/>
              </w:rPr>
              <w:t>SUBJECTS</w:t>
            </w:r>
            <w:r>
              <w:rPr>
                <w:spacing w:val="-3"/>
                <w:sz w:val="20"/>
              </w:rPr>
              <w:t> </w:t>
            </w:r>
            <w:r>
              <w:rPr>
                <w:sz w:val="20"/>
              </w:rPr>
              <w:t>RESEARCH</w:t>
            </w:r>
            <w:r>
              <w:rPr>
                <w:spacing w:val="-4"/>
                <w:sz w:val="20"/>
              </w:rPr>
              <w:t> </w:t>
            </w:r>
            <w:r>
              <w:rPr>
                <w:sz w:val="20"/>
              </w:rPr>
              <w:t>AND/OR</w:t>
            </w:r>
            <w:r>
              <w:rPr>
                <w:spacing w:val="-4"/>
                <w:sz w:val="20"/>
              </w:rPr>
              <w:t> </w:t>
            </w:r>
            <w:r>
              <w:rPr>
                <w:sz w:val="20"/>
              </w:rPr>
              <w:t>RESEARCH</w:t>
            </w:r>
            <w:r>
              <w:rPr>
                <w:spacing w:val="-2"/>
                <w:sz w:val="20"/>
              </w:rPr>
              <w:t> </w:t>
            </w:r>
            <w:r>
              <w:rPr>
                <w:sz w:val="20"/>
              </w:rPr>
              <w:t>USING HUMAN SAMPLES OR DATA</w:t>
            </w:r>
          </w:p>
        </w:tc>
      </w:tr>
      <w:tr>
        <w:trPr>
          <w:trHeight w:val="1151" w:hRule="atLeast"/>
        </w:trPr>
        <w:tc>
          <w:tcPr>
            <w:tcW w:w="9018" w:type="dxa"/>
            <w:shd w:val="clear" w:color="auto" w:fill="D9D9D9"/>
          </w:tcPr>
          <w:p>
            <w:pPr>
              <w:pStyle w:val="TableParagraph"/>
              <w:ind w:left="827" w:right="103" w:hanging="360"/>
              <w:jc w:val="both"/>
              <w:rPr>
                <w:sz w:val="20"/>
              </w:rPr>
            </w:pPr>
            <w:r>
              <w:rPr>
                <w:sz w:val="20"/>
              </w:rPr>
              <w:t>a)</w:t>
            </w:r>
            <w:r>
              <w:rPr>
                <w:spacing w:val="80"/>
                <w:sz w:val="20"/>
              </w:rPr>
              <w:t> </w:t>
            </w:r>
            <w:r>
              <w:rPr>
                <w:sz w:val="20"/>
              </w:rPr>
              <w:t>If</w:t>
            </w:r>
            <w:r>
              <w:rPr>
                <w:spacing w:val="-7"/>
                <w:sz w:val="20"/>
              </w:rPr>
              <w:t> </w:t>
            </w:r>
            <w:r>
              <w:rPr>
                <w:sz w:val="20"/>
              </w:rPr>
              <w:t>recruiting</w:t>
            </w:r>
            <w:r>
              <w:rPr>
                <w:spacing w:val="-5"/>
                <w:sz w:val="20"/>
              </w:rPr>
              <w:t> </w:t>
            </w:r>
            <w:r>
              <w:rPr>
                <w:sz w:val="20"/>
              </w:rPr>
              <w:t>new</w:t>
            </w:r>
            <w:r>
              <w:rPr>
                <w:spacing w:val="-6"/>
                <w:sz w:val="20"/>
              </w:rPr>
              <w:t> </w:t>
            </w:r>
            <w:r>
              <w:rPr>
                <w:sz w:val="20"/>
              </w:rPr>
              <w:t>study</w:t>
            </w:r>
            <w:r>
              <w:rPr>
                <w:spacing w:val="-6"/>
                <w:sz w:val="20"/>
              </w:rPr>
              <w:t> </w:t>
            </w:r>
            <w:r>
              <w:rPr>
                <w:sz w:val="20"/>
              </w:rPr>
              <w:t>subjects,</w:t>
            </w:r>
            <w:r>
              <w:rPr>
                <w:spacing w:val="-3"/>
                <w:sz w:val="20"/>
              </w:rPr>
              <w:t> </w:t>
            </w:r>
            <w:r>
              <w:rPr>
                <w:sz w:val="20"/>
              </w:rPr>
              <w:t>what</w:t>
            </w:r>
            <w:r>
              <w:rPr>
                <w:spacing w:val="-4"/>
                <w:sz w:val="20"/>
              </w:rPr>
              <w:t> </w:t>
            </w:r>
            <w:r>
              <w:rPr>
                <w:sz w:val="20"/>
              </w:rPr>
              <w:t>are</w:t>
            </w:r>
            <w:r>
              <w:rPr>
                <w:spacing w:val="-7"/>
                <w:sz w:val="20"/>
              </w:rPr>
              <w:t> </w:t>
            </w:r>
            <w:r>
              <w:rPr>
                <w:sz w:val="20"/>
              </w:rPr>
              <w:t>the</w:t>
            </w:r>
            <w:r>
              <w:rPr>
                <w:spacing w:val="-7"/>
                <w:sz w:val="20"/>
              </w:rPr>
              <w:t> </w:t>
            </w:r>
            <w:r>
              <w:rPr>
                <w:sz w:val="20"/>
              </w:rPr>
              <w:t>proposed</w:t>
            </w:r>
            <w:r>
              <w:rPr>
                <w:spacing w:val="-7"/>
                <w:sz w:val="20"/>
              </w:rPr>
              <w:t> </w:t>
            </w:r>
            <w:r>
              <w:rPr>
                <w:sz w:val="20"/>
              </w:rPr>
              <w:t>participating</w:t>
            </w:r>
            <w:r>
              <w:rPr>
                <w:spacing w:val="-7"/>
                <w:sz w:val="20"/>
              </w:rPr>
              <w:t> </w:t>
            </w:r>
            <w:r>
              <w:rPr>
                <w:sz w:val="20"/>
              </w:rPr>
              <w:t>centres</w:t>
            </w:r>
            <w:r>
              <w:rPr>
                <w:spacing w:val="-6"/>
                <w:sz w:val="20"/>
              </w:rPr>
              <w:t> </w:t>
            </w:r>
            <w:r>
              <w:rPr>
                <w:sz w:val="20"/>
              </w:rPr>
              <w:t>and</w:t>
            </w:r>
            <w:r>
              <w:rPr>
                <w:spacing w:val="-4"/>
                <w:sz w:val="20"/>
              </w:rPr>
              <w:t> </w:t>
            </w:r>
            <w:r>
              <w:rPr>
                <w:sz w:val="20"/>
              </w:rPr>
              <w:t>the</w:t>
            </w:r>
            <w:r>
              <w:rPr>
                <w:spacing w:val="-7"/>
                <w:sz w:val="20"/>
              </w:rPr>
              <w:t> </w:t>
            </w:r>
            <w:r>
              <w:rPr>
                <w:sz w:val="20"/>
              </w:rPr>
              <w:t>roles</w:t>
            </w:r>
            <w:r>
              <w:rPr>
                <w:spacing w:val="-6"/>
                <w:sz w:val="20"/>
              </w:rPr>
              <w:t> </w:t>
            </w:r>
            <w:r>
              <w:rPr>
                <w:sz w:val="20"/>
              </w:rPr>
              <w:t>of the clinical trial team members?</w:t>
            </w:r>
            <w:r>
              <w:rPr>
                <w:spacing w:val="40"/>
                <w:sz w:val="20"/>
              </w:rPr>
              <w:t> </w:t>
            </w:r>
            <w:r>
              <w:rPr>
                <w:sz w:val="20"/>
              </w:rPr>
              <w:t>Provide details of any activity to be undertaken by a third party</w:t>
            </w:r>
            <w:r>
              <w:rPr>
                <w:spacing w:val="-8"/>
                <w:sz w:val="20"/>
              </w:rPr>
              <w:t> </w:t>
            </w:r>
            <w:r>
              <w:rPr>
                <w:sz w:val="20"/>
              </w:rPr>
              <w:t>and</w:t>
            </w:r>
            <w:r>
              <w:rPr>
                <w:spacing w:val="-9"/>
                <w:sz w:val="20"/>
              </w:rPr>
              <w:t> </w:t>
            </w:r>
            <w:r>
              <w:rPr>
                <w:sz w:val="20"/>
              </w:rPr>
              <w:t>comment</w:t>
            </w:r>
            <w:r>
              <w:rPr>
                <w:spacing w:val="-9"/>
                <w:sz w:val="20"/>
              </w:rPr>
              <w:t> </w:t>
            </w:r>
            <w:r>
              <w:rPr>
                <w:sz w:val="20"/>
              </w:rPr>
              <w:t>on</w:t>
            </w:r>
            <w:r>
              <w:rPr>
                <w:spacing w:val="-9"/>
                <w:sz w:val="20"/>
              </w:rPr>
              <w:t> </w:t>
            </w:r>
            <w:r>
              <w:rPr>
                <w:sz w:val="20"/>
              </w:rPr>
              <w:t>the</w:t>
            </w:r>
            <w:r>
              <w:rPr>
                <w:spacing w:val="-7"/>
                <w:sz w:val="20"/>
              </w:rPr>
              <w:t> </w:t>
            </w:r>
            <w:r>
              <w:rPr>
                <w:sz w:val="20"/>
              </w:rPr>
              <w:t>plans</w:t>
            </w:r>
            <w:r>
              <w:rPr>
                <w:spacing w:val="-8"/>
                <w:sz w:val="20"/>
              </w:rPr>
              <w:t> </w:t>
            </w:r>
            <w:r>
              <w:rPr>
                <w:sz w:val="20"/>
              </w:rPr>
              <w:t>to</w:t>
            </w:r>
            <w:r>
              <w:rPr>
                <w:spacing w:val="-9"/>
                <w:sz w:val="20"/>
              </w:rPr>
              <w:t> </w:t>
            </w:r>
            <w:r>
              <w:rPr>
                <w:sz w:val="20"/>
              </w:rPr>
              <w:t>ensure</w:t>
            </w:r>
            <w:r>
              <w:rPr>
                <w:spacing w:val="-6"/>
                <w:sz w:val="20"/>
              </w:rPr>
              <w:t> </w:t>
            </w:r>
            <w:r>
              <w:rPr>
                <w:sz w:val="20"/>
              </w:rPr>
              <w:t>the</w:t>
            </w:r>
            <w:r>
              <w:rPr>
                <w:spacing w:val="-7"/>
                <w:sz w:val="20"/>
              </w:rPr>
              <w:t> </w:t>
            </w:r>
            <w:r>
              <w:rPr>
                <w:sz w:val="20"/>
              </w:rPr>
              <w:t>presence</w:t>
            </w:r>
            <w:r>
              <w:rPr>
                <w:spacing w:val="-9"/>
                <w:sz w:val="20"/>
              </w:rPr>
              <w:t> </w:t>
            </w:r>
            <w:r>
              <w:rPr>
                <w:sz w:val="20"/>
              </w:rPr>
              <w:t>of</w:t>
            </w:r>
            <w:r>
              <w:rPr>
                <w:spacing w:val="-9"/>
                <w:sz w:val="20"/>
              </w:rPr>
              <w:t> </w:t>
            </w:r>
            <w:r>
              <w:rPr>
                <w:sz w:val="20"/>
              </w:rPr>
              <w:t>a</w:t>
            </w:r>
            <w:r>
              <w:rPr>
                <w:spacing w:val="-9"/>
                <w:sz w:val="20"/>
              </w:rPr>
              <w:t> </w:t>
            </w:r>
            <w:r>
              <w:rPr>
                <w:sz w:val="20"/>
              </w:rPr>
              <w:t>formal</w:t>
            </w:r>
            <w:r>
              <w:rPr>
                <w:spacing w:val="-10"/>
                <w:sz w:val="20"/>
              </w:rPr>
              <w:t> </w:t>
            </w:r>
            <w:r>
              <w:rPr>
                <w:sz w:val="20"/>
              </w:rPr>
              <w:t>contract.</w:t>
            </w:r>
            <w:r>
              <w:rPr>
                <w:spacing w:val="-9"/>
                <w:sz w:val="20"/>
              </w:rPr>
              <w:t> </w:t>
            </w:r>
            <w:r>
              <w:rPr>
                <w:sz w:val="20"/>
              </w:rPr>
              <w:t>(maximum</w:t>
            </w:r>
            <w:r>
              <w:rPr>
                <w:spacing w:val="-9"/>
                <w:sz w:val="20"/>
              </w:rPr>
              <w:t> </w:t>
            </w:r>
            <w:r>
              <w:rPr>
                <w:sz w:val="20"/>
              </w:rPr>
              <w:t>200 </w:t>
            </w:r>
            <w:r>
              <w:rPr>
                <w:spacing w:val="-2"/>
                <w:sz w:val="20"/>
              </w:rPr>
              <w:t>words)</w:t>
            </w:r>
          </w:p>
        </w:tc>
      </w:tr>
      <w:tr>
        <w:trPr>
          <w:trHeight w:val="688" w:hRule="atLeast"/>
        </w:trPr>
        <w:tc>
          <w:tcPr>
            <w:tcW w:w="9018" w:type="dxa"/>
          </w:tcPr>
          <w:p>
            <w:pPr>
              <w:pStyle w:val="TableParagraph"/>
              <w:rPr>
                <w:rFonts w:ascii="Times New Roman"/>
                <w:sz w:val="18"/>
              </w:rPr>
            </w:pPr>
          </w:p>
        </w:tc>
      </w:tr>
      <w:tr>
        <w:trPr>
          <w:trHeight w:val="690" w:hRule="atLeast"/>
        </w:trPr>
        <w:tc>
          <w:tcPr>
            <w:tcW w:w="9018" w:type="dxa"/>
            <w:shd w:val="clear" w:color="auto" w:fill="D9D9D9"/>
          </w:tcPr>
          <w:p>
            <w:pPr>
              <w:pStyle w:val="TableParagraph"/>
              <w:ind w:left="827" w:hanging="360"/>
              <w:rPr>
                <w:sz w:val="20"/>
              </w:rPr>
            </w:pPr>
            <w:r>
              <w:rPr>
                <w:sz w:val="20"/>
              </w:rPr>
              <w:t>b)</w:t>
            </w:r>
            <w:r>
              <w:rPr>
                <w:spacing w:val="80"/>
                <w:sz w:val="20"/>
              </w:rPr>
              <w:t> </w:t>
            </w:r>
            <w:r>
              <w:rPr>
                <w:sz w:val="20"/>
              </w:rPr>
              <w:t>Please</w:t>
            </w:r>
            <w:r>
              <w:rPr>
                <w:spacing w:val="26"/>
                <w:sz w:val="20"/>
              </w:rPr>
              <w:t> </w:t>
            </w:r>
            <w:r>
              <w:rPr>
                <w:sz w:val="20"/>
              </w:rPr>
              <w:t>describe</w:t>
            </w:r>
            <w:r>
              <w:rPr>
                <w:spacing w:val="26"/>
                <w:sz w:val="20"/>
              </w:rPr>
              <w:t> </w:t>
            </w:r>
            <w:r>
              <w:rPr>
                <w:sz w:val="20"/>
              </w:rPr>
              <w:t>the</w:t>
            </w:r>
            <w:r>
              <w:rPr>
                <w:spacing w:val="26"/>
                <w:sz w:val="20"/>
              </w:rPr>
              <w:t> </w:t>
            </w:r>
            <w:r>
              <w:rPr>
                <w:sz w:val="20"/>
              </w:rPr>
              <w:t>study</w:t>
            </w:r>
            <w:r>
              <w:rPr>
                <w:spacing w:val="29"/>
                <w:sz w:val="20"/>
              </w:rPr>
              <w:t> </w:t>
            </w:r>
            <w:r>
              <w:rPr>
                <w:sz w:val="20"/>
              </w:rPr>
              <w:t>design</w:t>
            </w:r>
            <w:r>
              <w:rPr>
                <w:spacing w:val="26"/>
                <w:sz w:val="20"/>
              </w:rPr>
              <w:t> </w:t>
            </w:r>
            <w:r>
              <w:rPr>
                <w:sz w:val="20"/>
              </w:rPr>
              <w:t>including</w:t>
            </w:r>
            <w:r>
              <w:rPr>
                <w:spacing w:val="30"/>
                <w:sz w:val="20"/>
              </w:rPr>
              <w:t> </w:t>
            </w:r>
            <w:r>
              <w:rPr>
                <w:sz w:val="20"/>
              </w:rPr>
              <w:t>any</w:t>
            </w:r>
            <w:r>
              <w:rPr>
                <w:spacing w:val="28"/>
                <w:sz w:val="20"/>
              </w:rPr>
              <w:t> </w:t>
            </w:r>
            <w:r>
              <w:rPr>
                <w:sz w:val="20"/>
              </w:rPr>
              <w:t>planned</w:t>
            </w:r>
            <w:r>
              <w:rPr>
                <w:spacing w:val="28"/>
                <w:sz w:val="20"/>
              </w:rPr>
              <w:t> </w:t>
            </w:r>
            <w:r>
              <w:rPr>
                <w:sz w:val="20"/>
              </w:rPr>
              <w:t>interventions</w:t>
            </w:r>
            <w:r>
              <w:rPr>
                <w:spacing w:val="28"/>
                <w:sz w:val="20"/>
              </w:rPr>
              <w:t> </w:t>
            </w:r>
            <w:r>
              <w:rPr>
                <w:sz w:val="20"/>
              </w:rPr>
              <w:t>(experimental</w:t>
            </w:r>
            <w:r>
              <w:rPr>
                <w:spacing w:val="29"/>
                <w:sz w:val="20"/>
              </w:rPr>
              <w:t> </w:t>
            </w:r>
            <w:r>
              <w:rPr>
                <w:sz w:val="20"/>
              </w:rPr>
              <w:t>and control). (maximum 300 words)</w:t>
            </w:r>
          </w:p>
        </w:tc>
      </w:tr>
      <w:tr>
        <w:trPr>
          <w:trHeight w:val="691" w:hRule="atLeast"/>
        </w:trPr>
        <w:tc>
          <w:tcPr>
            <w:tcW w:w="9018" w:type="dxa"/>
          </w:tcPr>
          <w:p>
            <w:pPr>
              <w:pStyle w:val="TableParagraph"/>
              <w:rPr>
                <w:rFonts w:ascii="Times New Roman"/>
                <w:sz w:val="18"/>
              </w:rPr>
            </w:pPr>
          </w:p>
        </w:tc>
      </w:tr>
      <w:tr>
        <w:trPr>
          <w:trHeight w:val="918" w:hRule="atLeast"/>
        </w:trPr>
        <w:tc>
          <w:tcPr>
            <w:tcW w:w="9018" w:type="dxa"/>
            <w:shd w:val="clear" w:color="auto" w:fill="D9D9D9"/>
          </w:tcPr>
          <w:p>
            <w:pPr>
              <w:pStyle w:val="TableParagraph"/>
              <w:ind w:left="827" w:right="98" w:hanging="360"/>
              <w:jc w:val="both"/>
              <w:rPr>
                <w:sz w:val="20"/>
              </w:rPr>
            </w:pPr>
            <w:r>
              <w:rPr>
                <w:sz w:val="20"/>
              </w:rPr>
              <w:t>c)</w:t>
            </w:r>
            <w:r>
              <w:rPr>
                <w:spacing w:val="80"/>
                <w:sz w:val="20"/>
              </w:rPr>
              <w:t> </w:t>
            </w:r>
            <w:r>
              <w:rPr>
                <w:sz w:val="20"/>
              </w:rPr>
              <w:t>Describe</w:t>
            </w:r>
            <w:r>
              <w:rPr>
                <w:spacing w:val="-5"/>
                <w:sz w:val="20"/>
              </w:rPr>
              <w:t> </w:t>
            </w:r>
            <w:r>
              <w:rPr>
                <w:sz w:val="20"/>
              </w:rPr>
              <w:t>the</w:t>
            </w:r>
            <w:r>
              <w:rPr>
                <w:spacing w:val="-4"/>
                <w:sz w:val="20"/>
              </w:rPr>
              <w:t> </w:t>
            </w:r>
            <w:r>
              <w:rPr>
                <w:sz w:val="20"/>
              </w:rPr>
              <w:t>inclusion/exclusion</w:t>
            </w:r>
            <w:r>
              <w:rPr>
                <w:spacing w:val="-5"/>
                <w:sz w:val="20"/>
              </w:rPr>
              <w:t> </w:t>
            </w:r>
            <w:r>
              <w:rPr>
                <w:sz w:val="20"/>
              </w:rPr>
              <w:t>criteria or</w:t>
            </w:r>
            <w:r>
              <w:rPr>
                <w:spacing w:val="-4"/>
                <w:sz w:val="20"/>
              </w:rPr>
              <w:t> </w:t>
            </w:r>
            <w:r>
              <w:rPr>
                <w:sz w:val="20"/>
              </w:rPr>
              <w:t>definitions</w:t>
            </w:r>
            <w:r>
              <w:rPr>
                <w:spacing w:val="-1"/>
                <w:sz w:val="20"/>
              </w:rPr>
              <w:t> </w:t>
            </w:r>
            <w:r>
              <w:rPr>
                <w:sz w:val="20"/>
              </w:rPr>
              <w:t>of</w:t>
            </w:r>
            <w:r>
              <w:rPr>
                <w:spacing w:val="-4"/>
                <w:sz w:val="20"/>
              </w:rPr>
              <w:t> </w:t>
            </w:r>
            <w:r>
              <w:rPr>
                <w:sz w:val="20"/>
              </w:rPr>
              <w:t>study</w:t>
            </w:r>
            <w:r>
              <w:rPr>
                <w:spacing w:val="-3"/>
                <w:sz w:val="20"/>
              </w:rPr>
              <w:t> </w:t>
            </w:r>
            <w:r>
              <w:rPr>
                <w:sz w:val="20"/>
              </w:rPr>
              <w:t>groups,</w:t>
            </w:r>
            <w:r>
              <w:rPr>
                <w:spacing w:val="-4"/>
                <w:sz w:val="20"/>
              </w:rPr>
              <w:t> </w:t>
            </w:r>
            <w:r>
              <w:rPr>
                <w:sz w:val="20"/>
              </w:rPr>
              <w:t>as</w:t>
            </w:r>
            <w:r>
              <w:rPr>
                <w:spacing w:val="-3"/>
                <w:sz w:val="20"/>
              </w:rPr>
              <w:t> </w:t>
            </w:r>
            <w:r>
              <w:rPr>
                <w:sz w:val="20"/>
              </w:rPr>
              <w:t>appropriate.</w:t>
            </w:r>
            <w:r>
              <w:rPr>
                <w:spacing w:val="-4"/>
                <w:sz w:val="20"/>
              </w:rPr>
              <w:t> </w:t>
            </w:r>
            <w:r>
              <w:rPr>
                <w:sz w:val="20"/>
              </w:rPr>
              <w:t>What are the proposed methods for avoiding bias? If applicable, what are the proposed arrangements for allocating participants to the trial groups? (maximum 200 words)</w:t>
            </w:r>
          </w:p>
        </w:tc>
      </w:tr>
      <w:tr>
        <w:trPr>
          <w:trHeight w:val="690" w:hRule="atLeast"/>
        </w:trPr>
        <w:tc>
          <w:tcPr>
            <w:tcW w:w="9018" w:type="dxa"/>
          </w:tcPr>
          <w:p>
            <w:pPr>
              <w:pStyle w:val="TableParagraph"/>
              <w:rPr>
                <w:rFonts w:ascii="Times New Roman"/>
                <w:sz w:val="18"/>
              </w:rPr>
            </w:pPr>
          </w:p>
        </w:tc>
      </w:tr>
      <w:tr>
        <w:trPr>
          <w:trHeight w:val="1149" w:hRule="atLeast"/>
        </w:trPr>
        <w:tc>
          <w:tcPr>
            <w:tcW w:w="9018" w:type="dxa"/>
            <w:shd w:val="clear" w:color="auto" w:fill="D9D9D9"/>
          </w:tcPr>
          <w:p>
            <w:pPr>
              <w:pStyle w:val="TableParagraph"/>
              <w:ind w:left="827" w:hanging="360"/>
              <w:rPr>
                <w:sz w:val="20"/>
              </w:rPr>
            </w:pPr>
            <w:r>
              <w:rPr>
                <w:sz w:val="20"/>
              </w:rPr>
              <w:t>d)</w:t>
            </w:r>
            <w:r>
              <w:rPr>
                <w:spacing w:val="80"/>
                <w:sz w:val="20"/>
              </w:rPr>
              <w:t> </w:t>
            </w:r>
            <w:r>
              <w:rPr>
                <w:sz w:val="20"/>
              </w:rPr>
              <w:t>What are the primary and secondary outcome measures (clinical trial), or phenotypes (sample</w:t>
            </w:r>
            <w:r>
              <w:rPr>
                <w:spacing w:val="-2"/>
                <w:sz w:val="20"/>
              </w:rPr>
              <w:t> </w:t>
            </w:r>
            <w:r>
              <w:rPr>
                <w:sz w:val="20"/>
              </w:rPr>
              <w:t>or</w:t>
            </w:r>
            <w:r>
              <w:rPr>
                <w:spacing w:val="-4"/>
                <w:sz w:val="20"/>
              </w:rPr>
              <w:t> </w:t>
            </w:r>
            <w:r>
              <w:rPr>
                <w:sz w:val="20"/>
              </w:rPr>
              <w:t>data</w:t>
            </w:r>
            <w:r>
              <w:rPr>
                <w:spacing w:val="-3"/>
                <w:sz w:val="20"/>
              </w:rPr>
              <w:t> </w:t>
            </w:r>
            <w:r>
              <w:rPr>
                <w:sz w:val="20"/>
              </w:rPr>
              <w:t>analysis),</w:t>
            </w:r>
            <w:r>
              <w:rPr>
                <w:spacing w:val="-4"/>
                <w:sz w:val="20"/>
              </w:rPr>
              <w:t> </w:t>
            </w:r>
            <w:r>
              <w:rPr>
                <w:sz w:val="20"/>
              </w:rPr>
              <w:t>and</w:t>
            </w:r>
            <w:r>
              <w:rPr>
                <w:spacing w:val="-3"/>
                <w:sz w:val="20"/>
              </w:rPr>
              <w:t> </w:t>
            </w:r>
            <w:r>
              <w:rPr>
                <w:sz w:val="20"/>
              </w:rPr>
              <w:t>how</w:t>
            </w:r>
            <w:r>
              <w:rPr>
                <w:spacing w:val="-4"/>
                <w:sz w:val="20"/>
              </w:rPr>
              <w:t> </w:t>
            </w:r>
            <w:r>
              <w:rPr>
                <w:sz w:val="20"/>
              </w:rPr>
              <w:t>will</w:t>
            </w:r>
            <w:r>
              <w:rPr>
                <w:spacing w:val="-5"/>
                <w:sz w:val="20"/>
              </w:rPr>
              <w:t> </w:t>
            </w:r>
            <w:r>
              <w:rPr>
                <w:sz w:val="20"/>
              </w:rPr>
              <w:t>these</w:t>
            </w:r>
            <w:r>
              <w:rPr>
                <w:spacing w:val="-2"/>
                <w:sz w:val="20"/>
              </w:rPr>
              <w:t> </w:t>
            </w:r>
            <w:r>
              <w:rPr>
                <w:sz w:val="20"/>
              </w:rPr>
              <w:t>be</w:t>
            </w:r>
            <w:r>
              <w:rPr>
                <w:spacing w:val="-5"/>
                <w:sz w:val="20"/>
              </w:rPr>
              <w:t> </w:t>
            </w:r>
            <w:r>
              <w:rPr>
                <w:sz w:val="20"/>
              </w:rPr>
              <w:t>assessed?</w:t>
            </w:r>
            <w:r>
              <w:rPr>
                <w:spacing w:val="40"/>
                <w:sz w:val="20"/>
              </w:rPr>
              <w:t> </w:t>
            </w:r>
            <w:r>
              <w:rPr>
                <w:sz w:val="20"/>
              </w:rPr>
              <w:t>If</w:t>
            </w:r>
            <w:r>
              <w:rPr>
                <w:spacing w:val="-2"/>
                <w:sz w:val="20"/>
              </w:rPr>
              <w:t> </w:t>
            </w:r>
            <w:r>
              <w:rPr>
                <w:sz w:val="20"/>
              </w:rPr>
              <w:t>applicable,</w:t>
            </w:r>
            <w:r>
              <w:rPr>
                <w:spacing w:val="-4"/>
                <w:sz w:val="20"/>
              </w:rPr>
              <w:t> </w:t>
            </w:r>
            <w:r>
              <w:rPr>
                <w:sz w:val="20"/>
              </w:rPr>
              <w:t>describe</w:t>
            </w:r>
            <w:r>
              <w:rPr>
                <w:spacing w:val="-5"/>
                <w:sz w:val="20"/>
              </w:rPr>
              <w:t> </w:t>
            </w:r>
            <w:r>
              <w:rPr>
                <w:sz w:val="20"/>
              </w:rPr>
              <w:t>the proposed frequency and duration of follow up and any anticipated problems with non- compliance and/or loss to follow up. (maximum 200 words)</w:t>
            </w:r>
          </w:p>
        </w:tc>
      </w:tr>
      <w:tr>
        <w:trPr>
          <w:trHeight w:val="691" w:hRule="atLeast"/>
        </w:trPr>
        <w:tc>
          <w:tcPr>
            <w:tcW w:w="9018" w:type="dxa"/>
          </w:tcPr>
          <w:p>
            <w:pPr>
              <w:pStyle w:val="TableParagraph"/>
              <w:rPr>
                <w:rFonts w:ascii="Times New Roman"/>
                <w:sz w:val="18"/>
              </w:rPr>
            </w:pPr>
          </w:p>
        </w:tc>
      </w:tr>
    </w:tbl>
    <w:p>
      <w:pPr>
        <w:pStyle w:val="TableParagraph"/>
        <w:spacing w:after="0"/>
        <w:rPr>
          <w:rFonts w:ascii="Times New Roman"/>
          <w:sz w:val="18"/>
        </w:rPr>
        <w:sectPr>
          <w:headerReference w:type="default" r:id="rId11"/>
          <w:footerReference w:type="default" r:id="rId12"/>
          <w:pgSz w:w="11910" w:h="16840"/>
          <w:pgMar w:header="708" w:footer="1000" w:top="2680" w:bottom="1200" w:left="1417" w:right="1417"/>
        </w:sectPr>
      </w:pPr>
    </w:p>
    <w:tbl>
      <w:tblPr>
        <w:tblW w:w="0" w:type="auto"/>
        <w:jc w:val="left"/>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18"/>
      </w:tblGrid>
      <w:tr>
        <w:trPr>
          <w:trHeight w:val="1149" w:hRule="atLeast"/>
        </w:trPr>
        <w:tc>
          <w:tcPr>
            <w:tcW w:w="9018" w:type="dxa"/>
            <w:shd w:val="clear" w:color="auto" w:fill="D9D9D9"/>
          </w:tcPr>
          <w:p>
            <w:pPr>
              <w:pStyle w:val="TableParagraph"/>
              <w:ind w:left="827" w:right="98" w:hanging="360"/>
              <w:jc w:val="both"/>
              <w:rPr>
                <w:sz w:val="20"/>
              </w:rPr>
            </w:pPr>
            <w:r>
              <w:rPr>
                <w:sz w:val="20"/>
              </w:rPr>
              <w:t>e)</w:t>
            </w:r>
            <w:r>
              <w:rPr>
                <w:spacing w:val="40"/>
                <w:sz w:val="20"/>
              </w:rPr>
              <w:t> </w:t>
            </w:r>
            <w:r>
              <w:rPr>
                <w:sz w:val="20"/>
              </w:rPr>
              <w:t>Detail and justify the sample size and proposed statistical analysis including any interim analyses and/or subgroup analyses. Please provide a power calculation to support your sample size and statistical analysis. If recruiting new study subjects, outline and justify the strategy for recruitment. (maximum 200 words)</w:t>
            </w:r>
          </w:p>
        </w:tc>
      </w:tr>
      <w:tr>
        <w:trPr>
          <w:trHeight w:val="460" w:hRule="atLeast"/>
        </w:trPr>
        <w:tc>
          <w:tcPr>
            <w:tcW w:w="9018" w:type="dxa"/>
          </w:tcPr>
          <w:p>
            <w:pPr>
              <w:pStyle w:val="TableParagraph"/>
              <w:rPr>
                <w:rFonts w:ascii="Times New Roman"/>
                <w:sz w:val="18"/>
              </w:rPr>
            </w:pPr>
          </w:p>
        </w:tc>
      </w:tr>
      <w:tr>
        <w:trPr>
          <w:trHeight w:val="688" w:hRule="atLeast"/>
        </w:trPr>
        <w:tc>
          <w:tcPr>
            <w:tcW w:w="9018" w:type="dxa"/>
            <w:shd w:val="clear" w:color="auto" w:fill="D9D9D9"/>
          </w:tcPr>
          <w:p>
            <w:pPr>
              <w:pStyle w:val="TableParagraph"/>
              <w:tabs>
                <w:tab w:pos="827" w:val="left" w:leader="none"/>
              </w:tabs>
              <w:ind w:left="827" w:right="105" w:hanging="360"/>
              <w:rPr>
                <w:sz w:val="20"/>
              </w:rPr>
            </w:pPr>
            <w:r>
              <w:rPr>
                <w:spacing w:val="-6"/>
                <w:sz w:val="20"/>
              </w:rPr>
              <w:t>f)</w:t>
            </w:r>
            <w:r>
              <w:rPr>
                <w:sz w:val="20"/>
              </w:rPr>
              <w:tab/>
              <w:t>How</w:t>
            </w:r>
            <w:r>
              <w:rPr>
                <w:spacing w:val="-14"/>
                <w:sz w:val="20"/>
              </w:rPr>
              <w:t> </w:t>
            </w:r>
            <w:r>
              <w:rPr>
                <w:sz w:val="20"/>
              </w:rPr>
              <w:t>have</w:t>
            </w:r>
            <w:r>
              <w:rPr>
                <w:spacing w:val="-14"/>
                <w:sz w:val="20"/>
              </w:rPr>
              <w:t> </w:t>
            </w:r>
            <w:r>
              <w:rPr>
                <w:sz w:val="20"/>
              </w:rPr>
              <w:t>patients,</w:t>
            </w:r>
            <w:r>
              <w:rPr>
                <w:spacing w:val="-14"/>
                <w:sz w:val="20"/>
              </w:rPr>
              <w:t> </w:t>
            </w:r>
            <w:r>
              <w:rPr>
                <w:sz w:val="20"/>
              </w:rPr>
              <w:t>patient</w:t>
            </w:r>
            <w:r>
              <w:rPr>
                <w:spacing w:val="-12"/>
                <w:sz w:val="20"/>
              </w:rPr>
              <w:t> </w:t>
            </w:r>
            <w:r>
              <w:rPr>
                <w:sz w:val="20"/>
              </w:rPr>
              <w:t>advocacy</w:t>
            </w:r>
            <w:r>
              <w:rPr>
                <w:spacing w:val="-13"/>
                <w:sz w:val="20"/>
              </w:rPr>
              <w:t> </w:t>
            </w:r>
            <w:r>
              <w:rPr>
                <w:sz w:val="20"/>
              </w:rPr>
              <w:t>groups</w:t>
            </w:r>
            <w:r>
              <w:rPr>
                <w:spacing w:val="-13"/>
                <w:sz w:val="20"/>
              </w:rPr>
              <w:t> </w:t>
            </w:r>
            <w:r>
              <w:rPr>
                <w:sz w:val="20"/>
              </w:rPr>
              <w:t>or</w:t>
            </w:r>
            <w:r>
              <w:rPr>
                <w:spacing w:val="-14"/>
                <w:sz w:val="20"/>
              </w:rPr>
              <w:t> </w:t>
            </w:r>
            <w:r>
              <w:rPr>
                <w:sz w:val="20"/>
              </w:rPr>
              <w:t>communities</w:t>
            </w:r>
            <w:r>
              <w:rPr>
                <w:spacing w:val="-14"/>
                <w:sz w:val="20"/>
              </w:rPr>
              <w:t> </w:t>
            </w:r>
            <w:r>
              <w:rPr>
                <w:sz w:val="20"/>
              </w:rPr>
              <w:t>been</w:t>
            </w:r>
            <w:r>
              <w:rPr>
                <w:spacing w:val="-13"/>
                <w:sz w:val="20"/>
              </w:rPr>
              <w:t> </w:t>
            </w:r>
            <w:r>
              <w:rPr>
                <w:sz w:val="20"/>
              </w:rPr>
              <w:t>involved</w:t>
            </w:r>
            <w:r>
              <w:rPr>
                <w:spacing w:val="-14"/>
                <w:sz w:val="20"/>
              </w:rPr>
              <w:t> </w:t>
            </w:r>
            <w:r>
              <w:rPr>
                <w:sz w:val="20"/>
              </w:rPr>
              <w:t>in</w:t>
            </w:r>
            <w:r>
              <w:rPr>
                <w:spacing w:val="-12"/>
                <w:sz w:val="20"/>
              </w:rPr>
              <w:t> </w:t>
            </w:r>
            <w:r>
              <w:rPr>
                <w:sz w:val="20"/>
              </w:rPr>
              <w:t>developing</w:t>
            </w:r>
            <w:r>
              <w:rPr>
                <w:spacing w:val="-14"/>
                <w:sz w:val="20"/>
              </w:rPr>
              <w:t> </w:t>
            </w:r>
            <w:r>
              <w:rPr>
                <w:sz w:val="20"/>
              </w:rPr>
              <w:t>the clinical aspects of this proposal? (maximum 300 words)</w:t>
            </w:r>
          </w:p>
        </w:tc>
      </w:tr>
      <w:tr>
        <w:trPr>
          <w:trHeight w:val="460" w:hRule="atLeast"/>
        </w:trPr>
        <w:tc>
          <w:tcPr>
            <w:tcW w:w="9018" w:type="dxa"/>
          </w:tcPr>
          <w:p>
            <w:pPr>
              <w:pStyle w:val="TableParagraph"/>
              <w:rPr>
                <w:rFonts w:ascii="Times New Roman"/>
                <w:sz w:val="18"/>
              </w:rPr>
            </w:pPr>
          </w:p>
        </w:tc>
      </w:tr>
      <w:tr>
        <w:trPr>
          <w:trHeight w:val="691" w:hRule="atLeast"/>
        </w:trPr>
        <w:tc>
          <w:tcPr>
            <w:tcW w:w="9018" w:type="dxa"/>
            <w:shd w:val="clear" w:color="auto" w:fill="D9D9D9"/>
          </w:tcPr>
          <w:p>
            <w:pPr>
              <w:pStyle w:val="TableParagraph"/>
              <w:spacing w:line="230" w:lineRule="exact"/>
              <w:ind w:left="827" w:right="105" w:hanging="360"/>
              <w:jc w:val="both"/>
              <w:rPr>
                <w:sz w:val="20"/>
              </w:rPr>
            </w:pPr>
            <w:r>
              <w:rPr>
                <w:sz w:val="20"/>
              </w:rPr>
              <w:t>g)</w:t>
            </w:r>
            <w:r>
              <w:rPr>
                <w:spacing w:val="80"/>
                <w:sz w:val="20"/>
              </w:rPr>
              <w:t> </w:t>
            </w:r>
            <w:r>
              <w:rPr>
                <w:sz w:val="20"/>
              </w:rPr>
              <w:t>Describe</w:t>
            </w:r>
            <w:r>
              <w:rPr>
                <w:spacing w:val="-10"/>
                <w:sz w:val="20"/>
              </w:rPr>
              <w:t> </w:t>
            </w:r>
            <w:r>
              <w:rPr>
                <w:sz w:val="20"/>
              </w:rPr>
              <w:t>anticipated</w:t>
            </w:r>
            <w:r>
              <w:rPr>
                <w:spacing w:val="-10"/>
                <w:sz w:val="20"/>
              </w:rPr>
              <w:t> </w:t>
            </w:r>
            <w:r>
              <w:rPr>
                <w:sz w:val="20"/>
              </w:rPr>
              <w:t>regulatory</w:t>
            </w:r>
            <w:r>
              <w:rPr>
                <w:spacing w:val="-8"/>
                <w:sz w:val="20"/>
              </w:rPr>
              <w:t> </w:t>
            </w:r>
            <w:r>
              <w:rPr>
                <w:sz w:val="20"/>
              </w:rPr>
              <w:t>and</w:t>
            </w:r>
            <w:r>
              <w:rPr>
                <w:spacing w:val="-10"/>
                <w:sz w:val="20"/>
              </w:rPr>
              <w:t> </w:t>
            </w:r>
            <w:r>
              <w:rPr>
                <w:sz w:val="20"/>
              </w:rPr>
              <w:t>governance</w:t>
            </w:r>
            <w:r>
              <w:rPr>
                <w:spacing w:val="-8"/>
                <w:sz w:val="20"/>
              </w:rPr>
              <w:t> </w:t>
            </w:r>
            <w:r>
              <w:rPr>
                <w:sz w:val="20"/>
              </w:rPr>
              <w:t>approvals,</w:t>
            </w:r>
            <w:r>
              <w:rPr>
                <w:spacing w:val="-10"/>
                <w:sz w:val="20"/>
              </w:rPr>
              <w:t> </w:t>
            </w:r>
            <w:r>
              <w:rPr>
                <w:sz w:val="20"/>
              </w:rPr>
              <w:t>and</w:t>
            </w:r>
            <w:r>
              <w:rPr>
                <w:spacing w:val="-10"/>
                <w:sz w:val="20"/>
              </w:rPr>
              <w:t> </w:t>
            </w:r>
            <w:r>
              <w:rPr>
                <w:sz w:val="20"/>
              </w:rPr>
              <w:t>the</w:t>
            </w:r>
            <w:r>
              <w:rPr>
                <w:spacing w:val="-10"/>
                <w:sz w:val="20"/>
              </w:rPr>
              <w:t> </w:t>
            </w:r>
            <w:r>
              <w:rPr>
                <w:sz w:val="20"/>
              </w:rPr>
              <w:t>proposed</w:t>
            </w:r>
            <w:r>
              <w:rPr>
                <w:spacing w:val="-10"/>
                <w:sz w:val="20"/>
              </w:rPr>
              <w:t> </w:t>
            </w:r>
            <w:r>
              <w:rPr>
                <w:sz w:val="20"/>
              </w:rPr>
              <w:t>arrangements for</w:t>
            </w:r>
            <w:r>
              <w:rPr>
                <w:spacing w:val="-13"/>
                <w:sz w:val="20"/>
              </w:rPr>
              <w:t> </w:t>
            </w:r>
            <w:r>
              <w:rPr>
                <w:sz w:val="20"/>
              </w:rPr>
              <w:t>trial</w:t>
            </w:r>
            <w:r>
              <w:rPr>
                <w:spacing w:val="-14"/>
                <w:sz w:val="20"/>
              </w:rPr>
              <w:t> </w:t>
            </w:r>
            <w:r>
              <w:rPr>
                <w:sz w:val="20"/>
              </w:rPr>
              <w:t>management.</w:t>
            </w:r>
            <w:r>
              <w:rPr>
                <w:spacing w:val="-14"/>
                <w:sz w:val="20"/>
              </w:rPr>
              <w:t> </w:t>
            </w:r>
            <w:r>
              <w:rPr>
                <w:sz w:val="20"/>
              </w:rPr>
              <w:t>What</w:t>
            </w:r>
            <w:r>
              <w:rPr>
                <w:spacing w:val="-11"/>
                <w:sz w:val="20"/>
              </w:rPr>
              <w:t> </w:t>
            </w:r>
            <w:r>
              <w:rPr>
                <w:sz w:val="20"/>
              </w:rPr>
              <w:t>is</w:t>
            </w:r>
            <w:r>
              <w:rPr>
                <w:spacing w:val="-12"/>
                <w:sz w:val="20"/>
              </w:rPr>
              <w:t> </w:t>
            </w:r>
            <w:r>
              <w:rPr>
                <w:sz w:val="20"/>
              </w:rPr>
              <w:t>the</w:t>
            </w:r>
            <w:r>
              <w:rPr>
                <w:spacing w:val="-12"/>
                <w:sz w:val="20"/>
              </w:rPr>
              <w:t> </w:t>
            </w:r>
            <w:r>
              <w:rPr>
                <w:sz w:val="20"/>
              </w:rPr>
              <w:t>proposed</w:t>
            </w:r>
            <w:r>
              <w:rPr>
                <w:spacing w:val="-12"/>
                <w:sz w:val="20"/>
              </w:rPr>
              <w:t> </w:t>
            </w:r>
            <w:r>
              <w:rPr>
                <w:sz w:val="20"/>
              </w:rPr>
              <w:t>membership</w:t>
            </w:r>
            <w:r>
              <w:rPr>
                <w:spacing w:val="-14"/>
                <w:sz w:val="20"/>
              </w:rPr>
              <w:t> </w:t>
            </w:r>
            <w:r>
              <w:rPr>
                <w:sz w:val="20"/>
              </w:rPr>
              <w:t>of</w:t>
            </w:r>
            <w:r>
              <w:rPr>
                <w:spacing w:val="-14"/>
                <w:sz w:val="20"/>
              </w:rPr>
              <w:t> </w:t>
            </w:r>
            <w:r>
              <w:rPr>
                <w:sz w:val="20"/>
              </w:rPr>
              <w:t>the</w:t>
            </w:r>
            <w:r>
              <w:rPr>
                <w:spacing w:val="-14"/>
                <w:sz w:val="20"/>
              </w:rPr>
              <w:t> </w:t>
            </w:r>
            <w:r>
              <w:rPr>
                <w:sz w:val="20"/>
              </w:rPr>
              <w:t>Trial</w:t>
            </w:r>
            <w:r>
              <w:rPr>
                <w:spacing w:val="-12"/>
                <w:sz w:val="20"/>
              </w:rPr>
              <w:t> </w:t>
            </w:r>
            <w:r>
              <w:rPr>
                <w:sz w:val="20"/>
              </w:rPr>
              <w:t>Steering</w:t>
            </w:r>
            <w:r>
              <w:rPr>
                <w:spacing w:val="-14"/>
                <w:sz w:val="20"/>
              </w:rPr>
              <w:t> </w:t>
            </w:r>
            <w:r>
              <w:rPr>
                <w:sz w:val="20"/>
              </w:rPr>
              <w:t>Committee</w:t>
            </w:r>
            <w:r>
              <w:rPr>
                <w:spacing w:val="-14"/>
                <w:sz w:val="20"/>
              </w:rPr>
              <w:t> </w:t>
            </w:r>
            <w:r>
              <w:rPr>
                <w:sz w:val="20"/>
              </w:rPr>
              <w:t>and the Data Monitoring and Ethics Committees? (maximum 200 words)</w:t>
            </w:r>
          </w:p>
        </w:tc>
      </w:tr>
      <w:tr>
        <w:trPr>
          <w:trHeight w:val="460" w:hRule="atLeast"/>
        </w:trPr>
        <w:tc>
          <w:tcPr>
            <w:tcW w:w="9018" w:type="dxa"/>
          </w:tcPr>
          <w:p>
            <w:pPr>
              <w:pStyle w:val="TableParagraph"/>
              <w:rPr>
                <w:rFonts w:ascii="Times New Roman"/>
                <w:sz w:val="18"/>
              </w:rPr>
            </w:pPr>
          </w:p>
        </w:tc>
      </w:tr>
    </w:tbl>
    <w:sectPr>
      <w:pgSz w:w="11910" w:h="16840"/>
      <w:pgMar w:header="708" w:footer="1000" w:top="2680" w:bottom="120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u w:val="none"/>
      </w:rPr>
    </w:pPr>
    <w:r>
      <w:rPr>
        <w:b w:val="0"/>
      </w:rPr>
      <mc:AlternateContent>
        <mc:Choice Requires="wps">
          <w:drawing>
            <wp:anchor distT="0" distB="0" distL="0" distR="0" allowOverlap="1" layoutInCell="1" locked="0" behindDoc="1" simplePos="0" relativeHeight="487378432">
              <wp:simplePos x="0" y="0"/>
              <wp:positionH relativeFrom="page">
                <wp:posOffset>902004</wp:posOffset>
              </wp:positionH>
              <wp:positionV relativeFrom="page">
                <wp:posOffset>9917379</wp:posOffset>
              </wp:positionV>
              <wp:extent cx="1387475"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387475" cy="165735"/>
                      </a:xfrm>
                      <a:prstGeom prst="rect">
                        <a:avLst/>
                      </a:prstGeom>
                    </wps:spPr>
                    <wps:txbx>
                      <w:txbxContent>
                        <w:p>
                          <w:pPr>
                            <w:spacing w:line="245" w:lineRule="exact" w:before="0"/>
                            <w:ind w:left="20" w:right="0" w:firstLine="0"/>
                            <w:jc w:val="left"/>
                            <w:rPr>
                              <w:rFonts w:ascii="Calibri"/>
                              <w:sz w:val="22"/>
                            </w:rPr>
                          </w:pPr>
                          <w:r>
                            <w:rPr>
                              <w:rFonts w:ascii="Calibri"/>
                              <w:sz w:val="22"/>
                            </w:rPr>
                            <w:t>NWCR</w:t>
                          </w:r>
                          <w:r>
                            <w:rPr>
                              <w:rFonts w:ascii="Calibri"/>
                              <w:spacing w:val="-4"/>
                              <w:sz w:val="22"/>
                            </w:rPr>
                            <w:t> </w:t>
                          </w:r>
                          <w:r>
                            <w:rPr>
                              <w:rFonts w:ascii="Calibri"/>
                              <w:sz w:val="22"/>
                            </w:rPr>
                            <w:t>Appendix</w:t>
                          </w:r>
                          <w:r>
                            <w:rPr>
                              <w:rFonts w:ascii="Calibri"/>
                              <w:spacing w:val="-3"/>
                              <w:sz w:val="22"/>
                            </w:rPr>
                            <w:t> </w:t>
                          </w:r>
                          <w:r>
                            <w:rPr>
                              <w:rFonts w:ascii="Calibri"/>
                              <w:sz w:val="22"/>
                            </w:rPr>
                            <w:t>A</w:t>
                          </w:r>
                          <w:r>
                            <w:rPr>
                              <w:rFonts w:ascii="Calibri"/>
                              <w:spacing w:val="-5"/>
                              <w:sz w:val="22"/>
                            </w:rPr>
                            <w:t> </w:t>
                          </w:r>
                          <w:r>
                            <w:rPr>
                              <w:rFonts w:ascii="Calibri"/>
                              <w:spacing w:val="-4"/>
                              <w:sz w:val="22"/>
                            </w:rPr>
                            <w:t>2022</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024002pt;margin-top:780.895996pt;width:109.25pt;height:13.05pt;mso-position-horizontal-relative:page;mso-position-vertical-relative:page;z-index:-15938048" type="#_x0000_t202" id="docshape1" filled="false" stroked="false">
              <v:textbox inset="0,0,0,0">
                <w:txbxContent>
                  <w:p>
                    <w:pPr>
                      <w:spacing w:line="245" w:lineRule="exact" w:before="0"/>
                      <w:ind w:left="20" w:right="0" w:firstLine="0"/>
                      <w:jc w:val="left"/>
                      <w:rPr>
                        <w:rFonts w:ascii="Calibri"/>
                        <w:sz w:val="22"/>
                      </w:rPr>
                    </w:pPr>
                    <w:r>
                      <w:rPr>
                        <w:rFonts w:ascii="Calibri"/>
                        <w:sz w:val="22"/>
                      </w:rPr>
                      <w:t>NWCR</w:t>
                    </w:r>
                    <w:r>
                      <w:rPr>
                        <w:rFonts w:ascii="Calibri"/>
                        <w:spacing w:val="-4"/>
                        <w:sz w:val="22"/>
                      </w:rPr>
                      <w:t> </w:t>
                    </w:r>
                    <w:r>
                      <w:rPr>
                        <w:rFonts w:ascii="Calibri"/>
                        <w:sz w:val="22"/>
                      </w:rPr>
                      <w:t>Appendix</w:t>
                    </w:r>
                    <w:r>
                      <w:rPr>
                        <w:rFonts w:ascii="Calibri"/>
                        <w:spacing w:val="-3"/>
                        <w:sz w:val="22"/>
                      </w:rPr>
                      <w:t> </w:t>
                    </w:r>
                    <w:r>
                      <w:rPr>
                        <w:rFonts w:ascii="Calibri"/>
                        <w:sz w:val="22"/>
                      </w:rPr>
                      <w:t>A</w:t>
                    </w:r>
                    <w:r>
                      <w:rPr>
                        <w:rFonts w:ascii="Calibri"/>
                        <w:spacing w:val="-5"/>
                        <w:sz w:val="22"/>
                      </w:rPr>
                      <w:t> </w:t>
                    </w:r>
                    <w:r>
                      <w:rPr>
                        <w:rFonts w:ascii="Calibri"/>
                        <w:spacing w:val="-4"/>
                        <w:sz w:val="22"/>
                      </w:rPr>
                      <w:t>2022</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u w:val="none"/>
      </w:rPr>
    </w:pPr>
    <w:r>
      <w:rPr>
        <w:b w:val="0"/>
      </w:rPr>
      <mc:AlternateContent>
        <mc:Choice Requires="wps">
          <w:drawing>
            <wp:anchor distT="0" distB="0" distL="0" distR="0" allowOverlap="1" layoutInCell="1" locked="0" behindDoc="1" simplePos="0" relativeHeight="487378944">
              <wp:simplePos x="0" y="0"/>
              <wp:positionH relativeFrom="page">
                <wp:posOffset>902004</wp:posOffset>
              </wp:positionH>
              <wp:positionV relativeFrom="page">
                <wp:posOffset>9917379</wp:posOffset>
              </wp:positionV>
              <wp:extent cx="1387475" cy="165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387475" cy="165735"/>
                      </a:xfrm>
                      <a:prstGeom prst="rect">
                        <a:avLst/>
                      </a:prstGeom>
                    </wps:spPr>
                    <wps:txbx>
                      <w:txbxContent>
                        <w:p>
                          <w:pPr>
                            <w:spacing w:line="245" w:lineRule="exact" w:before="0"/>
                            <w:ind w:left="20" w:right="0" w:firstLine="0"/>
                            <w:jc w:val="left"/>
                            <w:rPr>
                              <w:rFonts w:ascii="Calibri"/>
                              <w:sz w:val="22"/>
                            </w:rPr>
                          </w:pPr>
                          <w:r>
                            <w:rPr>
                              <w:rFonts w:ascii="Calibri"/>
                              <w:sz w:val="22"/>
                            </w:rPr>
                            <w:t>NWCR</w:t>
                          </w:r>
                          <w:r>
                            <w:rPr>
                              <w:rFonts w:ascii="Calibri"/>
                              <w:spacing w:val="-4"/>
                              <w:sz w:val="22"/>
                            </w:rPr>
                            <w:t> </w:t>
                          </w:r>
                          <w:r>
                            <w:rPr>
                              <w:rFonts w:ascii="Calibri"/>
                              <w:sz w:val="22"/>
                            </w:rPr>
                            <w:t>Appendix</w:t>
                          </w:r>
                          <w:r>
                            <w:rPr>
                              <w:rFonts w:ascii="Calibri"/>
                              <w:spacing w:val="-3"/>
                              <w:sz w:val="22"/>
                            </w:rPr>
                            <w:t> </w:t>
                          </w:r>
                          <w:r>
                            <w:rPr>
                              <w:rFonts w:ascii="Calibri"/>
                              <w:sz w:val="22"/>
                            </w:rPr>
                            <w:t>A</w:t>
                          </w:r>
                          <w:r>
                            <w:rPr>
                              <w:rFonts w:ascii="Calibri"/>
                              <w:spacing w:val="-5"/>
                              <w:sz w:val="22"/>
                            </w:rPr>
                            <w:t> </w:t>
                          </w:r>
                          <w:r>
                            <w:rPr>
                              <w:rFonts w:ascii="Calibri"/>
                              <w:spacing w:val="-4"/>
                              <w:sz w:val="22"/>
                            </w:rPr>
                            <w:t>2022</w:t>
                          </w:r>
                        </w:p>
                      </w:txbxContent>
                    </wps:txbx>
                    <wps:bodyPr wrap="square" lIns="0" tIns="0" rIns="0" bIns="0" rtlCol="0">
                      <a:noAutofit/>
                    </wps:bodyPr>
                  </wps:wsp>
                </a:graphicData>
              </a:graphic>
            </wp:anchor>
          </w:drawing>
        </mc:Choice>
        <mc:Fallback>
          <w:pict>
            <v:shape style="position:absolute;margin-left:71.024002pt;margin-top:780.895996pt;width:109.25pt;height:13.05pt;mso-position-horizontal-relative:page;mso-position-vertical-relative:page;z-index:-15937536" type="#_x0000_t202" id="docshape2" filled="false" stroked="false">
              <v:textbox inset="0,0,0,0">
                <w:txbxContent>
                  <w:p>
                    <w:pPr>
                      <w:spacing w:line="245" w:lineRule="exact" w:before="0"/>
                      <w:ind w:left="20" w:right="0" w:firstLine="0"/>
                      <w:jc w:val="left"/>
                      <w:rPr>
                        <w:rFonts w:ascii="Calibri"/>
                        <w:sz w:val="22"/>
                      </w:rPr>
                    </w:pPr>
                    <w:r>
                      <w:rPr>
                        <w:rFonts w:ascii="Calibri"/>
                        <w:sz w:val="22"/>
                      </w:rPr>
                      <w:t>NWCR</w:t>
                    </w:r>
                    <w:r>
                      <w:rPr>
                        <w:rFonts w:ascii="Calibri"/>
                        <w:spacing w:val="-4"/>
                        <w:sz w:val="22"/>
                      </w:rPr>
                      <w:t> </w:t>
                    </w:r>
                    <w:r>
                      <w:rPr>
                        <w:rFonts w:ascii="Calibri"/>
                        <w:sz w:val="22"/>
                      </w:rPr>
                      <w:t>Appendix</w:t>
                    </w:r>
                    <w:r>
                      <w:rPr>
                        <w:rFonts w:ascii="Calibri"/>
                        <w:spacing w:val="-3"/>
                        <w:sz w:val="22"/>
                      </w:rPr>
                      <w:t> </w:t>
                    </w:r>
                    <w:r>
                      <w:rPr>
                        <w:rFonts w:ascii="Calibri"/>
                        <w:sz w:val="22"/>
                      </w:rPr>
                      <w:t>A</w:t>
                    </w:r>
                    <w:r>
                      <w:rPr>
                        <w:rFonts w:ascii="Calibri"/>
                        <w:spacing w:val="-5"/>
                        <w:sz w:val="22"/>
                      </w:rPr>
                      <w:t> </w:t>
                    </w:r>
                    <w:r>
                      <w:rPr>
                        <w:rFonts w:ascii="Calibri"/>
                        <w:spacing w:val="-4"/>
                        <w:sz w:val="22"/>
                      </w:rPr>
                      <w:t>2022</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u w:val="none"/>
      </w:rPr>
    </w:pPr>
    <w:r>
      <w:rPr>
        <w:b w:val="0"/>
      </w:rPr>
      <mc:AlternateContent>
        <mc:Choice Requires="wps">
          <w:drawing>
            <wp:anchor distT="0" distB="0" distL="0" distR="0" allowOverlap="1" layoutInCell="1" locked="0" behindDoc="1" simplePos="0" relativeHeight="487379968">
              <wp:simplePos x="0" y="0"/>
              <wp:positionH relativeFrom="page">
                <wp:posOffset>902004</wp:posOffset>
              </wp:positionH>
              <wp:positionV relativeFrom="page">
                <wp:posOffset>9917379</wp:posOffset>
              </wp:positionV>
              <wp:extent cx="1387475" cy="16573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387475" cy="165735"/>
                      </a:xfrm>
                      <a:prstGeom prst="rect">
                        <a:avLst/>
                      </a:prstGeom>
                    </wps:spPr>
                    <wps:txbx>
                      <w:txbxContent>
                        <w:p>
                          <w:pPr>
                            <w:spacing w:line="245" w:lineRule="exact" w:before="0"/>
                            <w:ind w:left="20" w:right="0" w:firstLine="0"/>
                            <w:jc w:val="left"/>
                            <w:rPr>
                              <w:rFonts w:ascii="Calibri"/>
                              <w:sz w:val="22"/>
                            </w:rPr>
                          </w:pPr>
                          <w:r>
                            <w:rPr>
                              <w:rFonts w:ascii="Calibri"/>
                              <w:sz w:val="22"/>
                            </w:rPr>
                            <w:t>NWCR</w:t>
                          </w:r>
                          <w:r>
                            <w:rPr>
                              <w:rFonts w:ascii="Calibri"/>
                              <w:spacing w:val="-4"/>
                              <w:sz w:val="22"/>
                            </w:rPr>
                            <w:t> </w:t>
                          </w:r>
                          <w:r>
                            <w:rPr>
                              <w:rFonts w:ascii="Calibri"/>
                              <w:sz w:val="22"/>
                            </w:rPr>
                            <w:t>Appendix</w:t>
                          </w:r>
                          <w:r>
                            <w:rPr>
                              <w:rFonts w:ascii="Calibri"/>
                              <w:spacing w:val="-3"/>
                              <w:sz w:val="22"/>
                            </w:rPr>
                            <w:t> </w:t>
                          </w:r>
                          <w:r>
                            <w:rPr>
                              <w:rFonts w:ascii="Calibri"/>
                              <w:sz w:val="22"/>
                            </w:rPr>
                            <w:t>A</w:t>
                          </w:r>
                          <w:r>
                            <w:rPr>
                              <w:rFonts w:ascii="Calibri"/>
                              <w:spacing w:val="-5"/>
                              <w:sz w:val="22"/>
                            </w:rPr>
                            <w:t> </w:t>
                          </w:r>
                          <w:r>
                            <w:rPr>
                              <w:rFonts w:ascii="Calibri"/>
                              <w:spacing w:val="-4"/>
                              <w:sz w:val="22"/>
                            </w:rPr>
                            <w:t>2022</w:t>
                          </w:r>
                        </w:p>
                      </w:txbxContent>
                    </wps:txbx>
                    <wps:bodyPr wrap="square" lIns="0" tIns="0" rIns="0" bIns="0" rtlCol="0">
                      <a:noAutofit/>
                    </wps:bodyPr>
                  </wps:wsp>
                </a:graphicData>
              </a:graphic>
            </wp:anchor>
          </w:drawing>
        </mc:Choice>
        <mc:Fallback>
          <w:pict>
            <v:shape style="position:absolute;margin-left:71.024002pt;margin-top:780.895996pt;width:109.25pt;height:13.05pt;mso-position-horizontal-relative:page;mso-position-vertical-relative:page;z-index:-15936512" type="#_x0000_t202" id="docshape3" filled="false" stroked="false">
              <v:textbox inset="0,0,0,0">
                <w:txbxContent>
                  <w:p>
                    <w:pPr>
                      <w:spacing w:line="245" w:lineRule="exact" w:before="0"/>
                      <w:ind w:left="20" w:right="0" w:firstLine="0"/>
                      <w:jc w:val="left"/>
                      <w:rPr>
                        <w:rFonts w:ascii="Calibri"/>
                        <w:sz w:val="22"/>
                      </w:rPr>
                    </w:pPr>
                    <w:r>
                      <w:rPr>
                        <w:rFonts w:ascii="Calibri"/>
                        <w:sz w:val="22"/>
                      </w:rPr>
                      <w:t>NWCR</w:t>
                    </w:r>
                    <w:r>
                      <w:rPr>
                        <w:rFonts w:ascii="Calibri"/>
                        <w:spacing w:val="-4"/>
                        <w:sz w:val="22"/>
                      </w:rPr>
                      <w:t> </w:t>
                    </w:r>
                    <w:r>
                      <w:rPr>
                        <w:rFonts w:ascii="Calibri"/>
                        <w:sz w:val="22"/>
                      </w:rPr>
                      <w:t>Appendix</w:t>
                    </w:r>
                    <w:r>
                      <w:rPr>
                        <w:rFonts w:ascii="Calibri"/>
                        <w:spacing w:val="-3"/>
                        <w:sz w:val="22"/>
                      </w:rPr>
                      <w:t> </w:t>
                    </w:r>
                    <w:r>
                      <w:rPr>
                        <w:rFonts w:ascii="Calibri"/>
                        <w:sz w:val="22"/>
                      </w:rPr>
                      <w:t>A</w:t>
                    </w:r>
                    <w:r>
                      <w:rPr>
                        <w:rFonts w:ascii="Calibri"/>
                        <w:spacing w:val="-5"/>
                        <w:sz w:val="22"/>
                      </w:rPr>
                      <w:t> </w:t>
                    </w:r>
                    <w:r>
                      <w:rPr>
                        <w:rFonts w:ascii="Calibri"/>
                        <w:spacing w:val="-4"/>
                        <w:sz w:val="22"/>
                      </w:rPr>
                      <w:t>2022</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u w:val="none"/>
      </w:rPr>
    </w:pPr>
    <w:r>
      <w:rPr>
        <w:b w:val="0"/>
      </w:rPr>
      <w:drawing>
        <wp:anchor distT="0" distB="0" distL="0" distR="0" allowOverlap="1" layoutInCell="1" locked="0" behindDoc="1" simplePos="0" relativeHeight="487377920">
          <wp:simplePos x="0" y="0"/>
          <wp:positionH relativeFrom="page">
            <wp:posOffset>3407409</wp:posOffset>
          </wp:positionH>
          <wp:positionV relativeFrom="page">
            <wp:posOffset>449579</wp:posOffset>
          </wp:positionV>
          <wp:extent cx="3237865" cy="125984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3237865" cy="1259840"/>
                  </a:xfrm>
                  <a:prstGeom prst="rect">
                    <a:avLst/>
                  </a:prstGeom>
                </pic:spPr>
              </pic:pic>
            </a:graphicData>
          </a:graphic>
        </wp:anchor>
      </w:drawing>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
        <w:u w:val="none"/>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u w:val="none"/>
      </w:rPr>
    </w:pPr>
    <w:r>
      <w:rPr>
        <w:b w:val="0"/>
      </w:rPr>
      <w:drawing>
        <wp:anchor distT="0" distB="0" distL="0" distR="0" allowOverlap="1" layoutInCell="1" locked="0" behindDoc="1" simplePos="0" relativeHeight="487379456">
          <wp:simplePos x="0" y="0"/>
          <wp:positionH relativeFrom="page">
            <wp:posOffset>3407409</wp:posOffset>
          </wp:positionH>
          <wp:positionV relativeFrom="page">
            <wp:posOffset>449579</wp:posOffset>
          </wp:positionV>
          <wp:extent cx="3237865" cy="1259840"/>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1" cstate="print"/>
                  <a:stretch>
                    <a:fillRect/>
                  </a:stretch>
                </pic:blipFill>
                <pic:spPr>
                  <a:xfrm>
                    <a:off x="0" y="0"/>
                    <a:ext cx="3237865" cy="1259840"/>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b/>
      <w:bCs/>
      <w:sz w:val="20"/>
      <w:szCs w:val="20"/>
      <w:u w:val="single" w:color="00000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s://www.amrc.org.uk/position-statement-on-the-use-of-animals-in-research" TargetMode="Externa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image" Target="media/image1.jpeg"/><Relationship Id="rId11" Type="http://schemas.openxmlformats.org/officeDocument/2006/relationships/header" Target="header3.xml"/><Relationship Id="rId1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erms:created xsi:type="dcterms:W3CDTF">2025-10-17T14:46:49Z</dcterms:created>
  <dcterms:modified xsi:type="dcterms:W3CDTF">2025-10-17T14:46:49Z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2025-08-04T00:00:00Z</vt:filetime>
  </property>
  <property fmtid="{D5CDD505-2E9C-101B-9397-08002B2CF9AE}" pid="3" name="Creator">
    <vt:lpwstr>Microsoft® Word for Microsoft 365</vt:lpwstr>
  </property>
  <property fmtid="{D5CDD505-2E9C-101B-9397-08002B2CF9AE}" pid="4" name="LastSaved">
    <vt:filetime>2025-10-17T00:00:00Z</vt:filetime>
  </property>
  <property fmtid="{D5CDD505-2E9C-101B-9397-08002B2CF9AE}" pid="5" name="Producer">
    <vt:lpwstr>Microsoft® Word for Microsoft 365</vt:lpwstr>
  </property>
</Properties>
</file>